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85A" w:rsidRPr="00E501AF" w:rsidRDefault="0008485A" w:rsidP="00442AD5">
      <w:pPr>
        <w:spacing w:after="0" w:line="240" w:lineRule="auto"/>
        <w:jc w:val="center"/>
        <w:rPr>
          <w:rFonts w:ascii="Times New Roman" w:hAnsi="Times New Roman" w:cs="Times New Roman"/>
          <w:sz w:val="28"/>
          <w:szCs w:val="28"/>
        </w:rPr>
      </w:pPr>
      <w:r w:rsidRPr="00E501AF">
        <w:rPr>
          <w:rFonts w:ascii="Times New Roman" w:hAnsi="Times New Roman" w:cs="Times New Roman"/>
          <w:b/>
          <w:sz w:val="28"/>
          <w:szCs w:val="28"/>
        </w:rPr>
        <w:t xml:space="preserve">С </w:t>
      </w:r>
      <w:proofErr w:type="gramStart"/>
      <w:r w:rsidRPr="00E501AF">
        <w:rPr>
          <w:rFonts w:ascii="Times New Roman" w:hAnsi="Times New Roman" w:cs="Times New Roman"/>
          <w:b/>
          <w:sz w:val="28"/>
          <w:szCs w:val="28"/>
        </w:rPr>
        <w:t>П</w:t>
      </w:r>
      <w:proofErr w:type="gramEnd"/>
      <w:r w:rsidRPr="00E501AF">
        <w:rPr>
          <w:rFonts w:ascii="Times New Roman" w:hAnsi="Times New Roman" w:cs="Times New Roman"/>
          <w:b/>
          <w:sz w:val="28"/>
          <w:szCs w:val="28"/>
        </w:rPr>
        <w:t xml:space="preserve"> Р А В К А</w:t>
      </w:r>
    </w:p>
    <w:p w:rsidR="0008485A" w:rsidRPr="00E501AF" w:rsidRDefault="0008485A" w:rsidP="0008485A">
      <w:pPr>
        <w:spacing w:after="0" w:line="240" w:lineRule="auto"/>
        <w:jc w:val="center"/>
        <w:rPr>
          <w:rFonts w:ascii="Times New Roman" w:hAnsi="Times New Roman" w:cs="Times New Roman"/>
          <w:sz w:val="28"/>
          <w:szCs w:val="28"/>
        </w:rPr>
      </w:pPr>
      <w:r w:rsidRPr="00E501AF">
        <w:rPr>
          <w:rFonts w:ascii="Times New Roman" w:hAnsi="Times New Roman" w:cs="Times New Roman"/>
          <w:b/>
          <w:sz w:val="28"/>
          <w:szCs w:val="28"/>
        </w:rPr>
        <w:t>о несчастных случаях с людьми на водах на 13 февраля 2023 года.</w:t>
      </w:r>
    </w:p>
    <w:p w:rsidR="0008485A" w:rsidRPr="00E501AF" w:rsidRDefault="0008485A" w:rsidP="0008485A">
      <w:pPr>
        <w:spacing w:after="0" w:line="240" w:lineRule="auto"/>
        <w:jc w:val="center"/>
        <w:rPr>
          <w:rFonts w:ascii="Times New Roman" w:hAnsi="Times New Roman" w:cs="Times New Roman"/>
          <w:sz w:val="28"/>
          <w:szCs w:val="28"/>
        </w:rPr>
      </w:pPr>
    </w:p>
    <w:p w:rsidR="0008485A" w:rsidRPr="00E501AF" w:rsidRDefault="0008485A" w:rsidP="0008485A">
      <w:pPr>
        <w:spacing w:after="0" w:line="240" w:lineRule="auto"/>
        <w:ind w:firstLine="851"/>
        <w:jc w:val="both"/>
        <w:rPr>
          <w:rFonts w:ascii="Times New Roman" w:hAnsi="Times New Roman" w:cs="Times New Roman"/>
          <w:sz w:val="28"/>
          <w:szCs w:val="28"/>
        </w:rPr>
      </w:pPr>
      <w:r w:rsidRPr="00E501AF">
        <w:rPr>
          <w:rFonts w:ascii="Times New Roman" w:hAnsi="Times New Roman" w:cs="Times New Roman"/>
          <w:sz w:val="28"/>
          <w:szCs w:val="28"/>
        </w:rPr>
        <w:t>По оперативным данным ОСВОД в 2023 году:</w:t>
      </w:r>
    </w:p>
    <w:p w:rsidR="0008485A" w:rsidRPr="00E501AF" w:rsidRDefault="0008485A" w:rsidP="0008485A">
      <w:pPr>
        <w:spacing w:after="0" w:line="240" w:lineRule="auto"/>
        <w:ind w:firstLine="851"/>
        <w:jc w:val="both"/>
        <w:rPr>
          <w:rFonts w:ascii="Times New Roman" w:hAnsi="Times New Roman" w:cs="Times New Roman"/>
          <w:sz w:val="28"/>
          <w:szCs w:val="28"/>
        </w:rPr>
      </w:pPr>
    </w:p>
    <w:p w:rsidR="0008485A" w:rsidRPr="00E501AF" w:rsidRDefault="0008485A" w:rsidP="0008485A">
      <w:pPr>
        <w:spacing w:after="0" w:line="240" w:lineRule="auto"/>
        <w:ind w:firstLine="851"/>
        <w:jc w:val="both"/>
        <w:rPr>
          <w:rFonts w:ascii="Times New Roman" w:hAnsi="Times New Roman" w:cs="Times New Roman"/>
          <w:sz w:val="28"/>
          <w:szCs w:val="28"/>
        </w:rPr>
      </w:pPr>
      <w:r w:rsidRPr="00E501AF">
        <w:rPr>
          <w:rFonts w:ascii="Times New Roman" w:hAnsi="Times New Roman" w:cs="Times New Roman"/>
          <w:b/>
          <w:sz w:val="28"/>
          <w:szCs w:val="28"/>
        </w:rPr>
        <w:t>В Республике Беларусь</w:t>
      </w:r>
      <w:r w:rsidRPr="00E501AF">
        <w:rPr>
          <w:rFonts w:ascii="Times New Roman" w:hAnsi="Times New Roman" w:cs="Times New Roman"/>
          <w:sz w:val="28"/>
          <w:szCs w:val="28"/>
        </w:rPr>
        <w:t xml:space="preserve"> от </w:t>
      </w:r>
      <w:r w:rsidRPr="00E501AF">
        <w:rPr>
          <w:rFonts w:ascii="Times New Roman" w:hAnsi="Times New Roman" w:cs="Times New Roman"/>
          <w:b/>
          <w:sz w:val="28"/>
          <w:szCs w:val="28"/>
        </w:rPr>
        <w:t>утопления погибло</w:t>
      </w:r>
      <w:r w:rsidRPr="00E501AF">
        <w:rPr>
          <w:rFonts w:ascii="Times New Roman" w:hAnsi="Times New Roman" w:cs="Times New Roman"/>
          <w:sz w:val="28"/>
          <w:szCs w:val="28"/>
        </w:rPr>
        <w:t xml:space="preserve"> 30 человека, в том числе 2 несовершеннолетних.</w:t>
      </w:r>
    </w:p>
    <w:p w:rsidR="0008485A" w:rsidRPr="00E501AF" w:rsidRDefault="0008485A" w:rsidP="0008485A">
      <w:pPr>
        <w:spacing w:after="0" w:line="240" w:lineRule="auto"/>
        <w:ind w:firstLine="851"/>
        <w:jc w:val="both"/>
        <w:rPr>
          <w:rFonts w:ascii="Times New Roman" w:hAnsi="Times New Roman" w:cs="Times New Roman"/>
          <w:sz w:val="28"/>
          <w:szCs w:val="28"/>
        </w:rPr>
      </w:pPr>
      <w:r w:rsidRPr="00E501AF">
        <w:rPr>
          <w:rFonts w:ascii="Times New Roman" w:hAnsi="Times New Roman" w:cs="Times New Roman"/>
          <w:sz w:val="28"/>
          <w:szCs w:val="28"/>
        </w:rPr>
        <w:t xml:space="preserve">Из общего количества утонувших, </w:t>
      </w:r>
      <w:r w:rsidRPr="00E501AF">
        <w:rPr>
          <w:rFonts w:ascii="Times New Roman" w:hAnsi="Times New Roman" w:cs="Times New Roman"/>
          <w:b/>
          <w:sz w:val="28"/>
          <w:szCs w:val="28"/>
        </w:rPr>
        <w:t>в состоянии алкогольного (наркотического)</w:t>
      </w:r>
      <w:r w:rsidRPr="00E501AF">
        <w:rPr>
          <w:rFonts w:ascii="Times New Roman" w:hAnsi="Times New Roman" w:cs="Times New Roman"/>
          <w:sz w:val="28"/>
          <w:szCs w:val="28"/>
        </w:rPr>
        <w:t xml:space="preserve"> </w:t>
      </w:r>
      <w:r w:rsidRPr="00E501AF">
        <w:rPr>
          <w:rFonts w:ascii="Times New Roman" w:hAnsi="Times New Roman" w:cs="Times New Roman"/>
          <w:b/>
          <w:sz w:val="28"/>
          <w:szCs w:val="28"/>
        </w:rPr>
        <w:t>опьянения</w:t>
      </w:r>
      <w:r w:rsidRPr="00E501AF">
        <w:rPr>
          <w:rFonts w:ascii="Times New Roman" w:hAnsi="Times New Roman" w:cs="Times New Roman"/>
          <w:sz w:val="28"/>
          <w:szCs w:val="28"/>
        </w:rPr>
        <w:t>, находились 5 (17 %) человек.</w:t>
      </w:r>
    </w:p>
    <w:p w:rsidR="0008485A" w:rsidRPr="00E501AF" w:rsidRDefault="0008485A" w:rsidP="0008485A">
      <w:pPr>
        <w:spacing w:after="0" w:line="240" w:lineRule="auto"/>
        <w:ind w:firstLine="851"/>
        <w:jc w:val="both"/>
        <w:rPr>
          <w:rFonts w:ascii="Times New Roman" w:hAnsi="Times New Roman" w:cs="Times New Roman"/>
          <w:sz w:val="28"/>
          <w:szCs w:val="28"/>
        </w:rPr>
      </w:pPr>
      <w:r w:rsidRPr="00E501AF">
        <w:rPr>
          <w:rFonts w:ascii="Times New Roman" w:hAnsi="Times New Roman" w:cs="Times New Roman"/>
          <w:b/>
          <w:sz w:val="28"/>
          <w:szCs w:val="28"/>
        </w:rPr>
        <w:t>Спасено</w:t>
      </w:r>
      <w:r w:rsidRPr="00E501AF">
        <w:rPr>
          <w:rFonts w:ascii="Times New Roman" w:hAnsi="Times New Roman" w:cs="Times New Roman"/>
          <w:sz w:val="28"/>
          <w:szCs w:val="28"/>
        </w:rPr>
        <w:t xml:space="preserve"> 15 человек, в том числе 1 несовершеннолетний.</w:t>
      </w:r>
    </w:p>
    <w:p w:rsidR="0008485A" w:rsidRPr="00E501AF" w:rsidRDefault="0008485A" w:rsidP="0008485A">
      <w:pPr>
        <w:spacing w:after="0" w:line="240" w:lineRule="auto"/>
        <w:ind w:firstLine="851"/>
        <w:jc w:val="both"/>
        <w:rPr>
          <w:rFonts w:ascii="Times New Roman" w:hAnsi="Times New Roman" w:cs="Times New Roman"/>
          <w:sz w:val="28"/>
          <w:szCs w:val="28"/>
        </w:rPr>
      </w:pPr>
      <w:r w:rsidRPr="00E501AF">
        <w:rPr>
          <w:rFonts w:ascii="Times New Roman" w:hAnsi="Times New Roman" w:cs="Times New Roman"/>
          <w:b/>
          <w:sz w:val="28"/>
          <w:szCs w:val="28"/>
        </w:rPr>
        <w:t>Предупреждено</w:t>
      </w:r>
      <w:r w:rsidRPr="00E501AF">
        <w:rPr>
          <w:rFonts w:ascii="Times New Roman" w:hAnsi="Times New Roman" w:cs="Times New Roman"/>
          <w:sz w:val="28"/>
          <w:szCs w:val="28"/>
        </w:rPr>
        <w:t xml:space="preserve"> за нарушение Правил охраны жизни людей на водах </w:t>
      </w:r>
      <w:r w:rsidRPr="00E501AF">
        <w:rPr>
          <w:rFonts w:ascii="Times New Roman" w:hAnsi="Times New Roman" w:cs="Times New Roman"/>
          <w:b/>
          <w:sz w:val="28"/>
          <w:szCs w:val="28"/>
          <w:u w:val="single"/>
        </w:rPr>
        <w:t>1194</w:t>
      </w:r>
      <w:r w:rsidRPr="00E501AF">
        <w:rPr>
          <w:rFonts w:ascii="Times New Roman" w:eastAsia="Calibri" w:hAnsi="Times New Roman" w:cs="Times New Roman"/>
          <w:sz w:val="28"/>
          <w:szCs w:val="28"/>
        </w:rPr>
        <w:t xml:space="preserve"> </w:t>
      </w:r>
      <w:r w:rsidRPr="00E501AF">
        <w:rPr>
          <w:rFonts w:ascii="Times New Roman" w:hAnsi="Times New Roman" w:cs="Times New Roman"/>
          <w:sz w:val="28"/>
          <w:szCs w:val="28"/>
        </w:rPr>
        <w:t xml:space="preserve">человека, в том числе </w:t>
      </w:r>
      <w:r w:rsidRPr="00E501AF">
        <w:rPr>
          <w:rFonts w:ascii="Times New Roman" w:hAnsi="Times New Roman" w:cs="Times New Roman"/>
          <w:b/>
          <w:sz w:val="28"/>
          <w:szCs w:val="28"/>
          <w:u w:val="single"/>
        </w:rPr>
        <w:t xml:space="preserve">105 </w:t>
      </w:r>
      <w:r w:rsidRPr="00E501AF">
        <w:rPr>
          <w:rFonts w:ascii="Times New Roman" w:hAnsi="Times New Roman" w:cs="Times New Roman"/>
          <w:b/>
          <w:sz w:val="28"/>
          <w:szCs w:val="28"/>
        </w:rPr>
        <w:t>несовершеннолетних</w:t>
      </w:r>
      <w:r w:rsidRPr="00E501AF">
        <w:rPr>
          <w:rFonts w:ascii="Times New Roman" w:hAnsi="Times New Roman" w:cs="Times New Roman"/>
          <w:sz w:val="28"/>
          <w:szCs w:val="28"/>
        </w:rPr>
        <w:t>.</w:t>
      </w:r>
    </w:p>
    <w:p w:rsidR="0008485A" w:rsidRPr="00E501AF" w:rsidRDefault="0008485A" w:rsidP="0008485A">
      <w:pPr>
        <w:spacing w:after="0" w:line="240" w:lineRule="auto"/>
        <w:ind w:firstLine="851"/>
        <w:jc w:val="both"/>
        <w:rPr>
          <w:rFonts w:ascii="Times New Roman" w:hAnsi="Times New Roman" w:cs="Times New Roman"/>
          <w:sz w:val="28"/>
          <w:szCs w:val="28"/>
        </w:rPr>
      </w:pPr>
    </w:p>
    <w:p w:rsidR="0008485A" w:rsidRPr="00E501AF" w:rsidRDefault="0008485A" w:rsidP="0008485A">
      <w:pPr>
        <w:spacing w:after="0" w:line="240" w:lineRule="auto"/>
        <w:ind w:firstLine="851"/>
        <w:jc w:val="both"/>
        <w:rPr>
          <w:rFonts w:ascii="Times New Roman" w:hAnsi="Times New Roman" w:cs="Times New Roman"/>
          <w:sz w:val="28"/>
          <w:szCs w:val="28"/>
        </w:rPr>
      </w:pPr>
      <w:r w:rsidRPr="00E501AF">
        <w:rPr>
          <w:rFonts w:ascii="Times New Roman" w:hAnsi="Times New Roman" w:cs="Times New Roman"/>
          <w:b/>
          <w:sz w:val="28"/>
          <w:szCs w:val="28"/>
        </w:rPr>
        <w:t>В Гомельской области</w:t>
      </w:r>
      <w:r w:rsidRPr="00E501AF">
        <w:rPr>
          <w:rFonts w:ascii="Times New Roman" w:hAnsi="Times New Roman" w:cs="Times New Roman"/>
          <w:sz w:val="28"/>
          <w:szCs w:val="28"/>
        </w:rPr>
        <w:t xml:space="preserve"> </w:t>
      </w:r>
      <w:r w:rsidRPr="00E501AF">
        <w:rPr>
          <w:rFonts w:ascii="Times New Roman" w:hAnsi="Times New Roman" w:cs="Times New Roman"/>
          <w:b/>
          <w:sz w:val="28"/>
          <w:szCs w:val="28"/>
        </w:rPr>
        <w:t>от утопления погибло</w:t>
      </w:r>
      <w:r w:rsidR="00BF0B15" w:rsidRPr="00E501AF">
        <w:rPr>
          <w:rFonts w:ascii="Times New Roman" w:hAnsi="Times New Roman" w:cs="Times New Roman"/>
          <w:sz w:val="28"/>
          <w:szCs w:val="28"/>
        </w:rPr>
        <w:t xml:space="preserve"> 6 человек, в том числе 0</w:t>
      </w:r>
      <w:r w:rsidRPr="00E501AF">
        <w:rPr>
          <w:rFonts w:ascii="Times New Roman" w:hAnsi="Times New Roman" w:cs="Times New Roman"/>
          <w:sz w:val="28"/>
          <w:szCs w:val="28"/>
        </w:rPr>
        <w:t xml:space="preserve"> несовершеннолетних.</w:t>
      </w:r>
    </w:p>
    <w:p w:rsidR="0008485A" w:rsidRPr="00E501AF" w:rsidRDefault="0008485A" w:rsidP="0008485A">
      <w:pPr>
        <w:spacing w:after="0" w:line="240" w:lineRule="auto"/>
        <w:ind w:firstLine="851"/>
        <w:jc w:val="both"/>
        <w:rPr>
          <w:rFonts w:ascii="Times New Roman" w:hAnsi="Times New Roman" w:cs="Times New Roman"/>
          <w:sz w:val="28"/>
          <w:szCs w:val="28"/>
        </w:rPr>
      </w:pPr>
      <w:r w:rsidRPr="00E501AF">
        <w:rPr>
          <w:rFonts w:ascii="Times New Roman" w:hAnsi="Times New Roman" w:cs="Times New Roman"/>
          <w:b/>
          <w:sz w:val="28"/>
          <w:szCs w:val="28"/>
        </w:rPr>
        <w:t>Спасено</w:t>
      </w:r>
      <w:r w:rsidR="00BF0B15" w:rsidRPr="00E501AF">
        <w:rPr>
          <w:rFonts w:ascii="Times New Roman" w:hAnsi="Times New Roman" w:cs="Times New Roman"/>
          <w:sz w:val="28"/>
          <w:szCs w:val="28"/>
        </w:rPr>
        <w:t xml:space="preserve"> 6 человек, в том числе 1 несовершеннолетний</w:t>
      </w:r>
      <w:r w:rsidRPr="00E501AF">
        <w:rPr>
          <w:rFonts w:ascii="Times New Roman" w:hAnsi="Times New Roman" w:cs="Times New Roman"/>
          <w:sz w:val="28"/>
          <w:szCs w:val="28"/>
        </w:rPr>
        <w:t>.</w:t>
      </w:r>
    </w:p>
    <w:p w:rsidR="0008485A" w:rsidRPr="00E501AF" w:rsidRDefault="0008485A" w:rsidP="0008485A">
      <w:pPr>
        <w:spacing w:after="0" w:line="240" w:lineRule="auto"/>
        <w:ind w:firstLine="851"/>
        <w:jc w:val="both"/>
        <w:rPr>
          <w:rFonts w:ascii="Times New Roman" w:hAnsi="Times New Roman" w:cs="Times New Roman"/>
          <w:sz w:val="28"/>
          <w:szCs w:val="28"/>
        </w:rPr>
      </w:pPr>
    </w:p>
    <w:p w:rsidR="0008485A" w:rsidRPr="00E501AF" w:rsidRDefault="0008485A" w:rsidP="0008485A">
      <w:pPr>
        <w:spacing w:line="240" w:lineRule="auto"/>
        <w:ind w:firstLine="851"/>
        <w:jc w:val="both"/>
        <w:rPr>
          <w:rFonts w:ascii="Times New Roman" w:eastAsia="Times New Roman" w:hAnsi="Times New Roman" w:cs="Times New Roman"/>
          <w:sz w:val="28"/>
          <w:szCs w:val="28"/>
        </w:rPr>
      </w:pPr>
      <w:r w:rsidRPr="00E501AF">
        <w:rPr>
          <w:rFonts w:ascii="Times New Roman" w:hAnsi="Times New Roman" w:cs="Times New Roman"/>
          <w:b/>
          <w:sz w:val="28"/>
          <w:szCs w:val="28"/>
        </w:rPr>
        <w:t xml:space="preserve">В </w:t>
      </w:r>
      <w:proofErr w:type="spellStart"/>
      <w:r w:rsidRPr="00E501AF">
        <w:rPr>
          <w:rFonts w:ascii="Times New Roman" w:hAnsi="Times New Roman" w:cs="Times New Roman"/>
          <w:b/>
          <w:sz w:val="28"/>
          <w:szCs w:val="28"/>
        </w:rPr>
        <w:t>Мозырском</w:t>
      </w:r>
      <w:proofErr w:type="spellEnd"/>
      <w:r w:rsidRPr="00E501AF">
        <w:rPr>
          <w:rFonts w:ascii="Times New Roman" w:hAnsi="Times New Roman" w:cs="Times New Roman"/>
          <w:b/>
          <w:sz w:val="28"/>
          <w:szCs w:val="28"/>
        </w:rPr>
        <w:t xml:space="preserve"> районе</w:t>
      </w:r>
      <w:r w:rsidRPr="00E501AF">
        <w:rPr>
          <w:rFonts w:ascii="Times New Roman" w:hAnsi="Times New Roman" w:cs="Times New Roman"/>
          <w:sz w:val="28"/>
          <w:szCs w:val="28"/>
        </w:rPr>
        <w:t xml:space="preserve"> уто</w:t>
      </w:r>
      <w:r w:rsidR="00BF0B15" w:rsidRPr="00E501AF">
        <w:rPr>
          <w:rFonts w:ascii="Times New Roman" w:hAnsi="Times New Roman" w:cs="Times New Roman"/>
          <w:sz w:val="28"/>
          <w:szCs w:val="28"/>
        </w:rPr>
        <w:t>плений граждан нет</w:t>
      </w:r>
      <w:r w:rsidRPr="00E501AF">
        <w:rPr>
          <w:rFonts w:ascii="Times New Roman" w:hAnsi="Times New Roman" w:cs="Times New Roman"/>
          <w:b/>
          <w:sz w:val="28"/>
          <w:szCs w:val="28"/>
        </w:rPr>
        <w:t>.</w:t>
      </w:r>
    </w:p>
    <w:p w:rsidR="00E501AF" w:rsidRPr="00E501AF" w:rsidRDefault="00E501AF" w:rsidP="0008485A">
      <w:pPr>
        <w:spacing w:line="240" w:lineRule="auto"/>
        <w:ind w:firstLine="851"/>
        <w:jc w:val="both"/>
        <w:rPr>
          <w:rFonts w:ascii="Times New Roman" w:eastAsia="Times New Roman" w:hAnsi="Times New Roman" w:cs="Times New Roman"/>
          <w:b/>
          <w:sz w:val="28"/>
          <w:szCs w:val="28"/>
          <w:u w:val="single"/>
        </w:rPr>
      </w:pPr>
      <w:proofErr w:type="spellStart"/>
      <w:r w:rsidRPr="00E501AF">
        <w:rPr>
          <w:rFonts w:ascii="Times New Roman" w:eastAsia="Times New Roman" w:hAnsi="Times New Roman" w:cs="Times New Roman"/>
          <w:b/>
          <w:sz w:val="28"/>
          <w:szCs w:val="28"/>
          <w:u w:val="single"/>
        </w:rPr>
        <w:t>Проишествия</w:t>
      </w:r>
      <w:proofErr w:type="spellEnd"/>
      <w:r w:rsidRPr="00E501AF">
        <w:rPr>
          <w:rFonts w:ascii="Times New Roman" w:eastAsia="Times New Roman" w:hAnsi="Times New Roman" w:cs="Times New Roman"/>
          <w:b/>
          <w:sz w:val="28"/>
          <w:szCs w:val="28"/>
          <w:u w:val="single"/>
        </w:rPr>
        <w:t xml:space="preserve"> на воде:</w:t>
      </w:r>
    </w:p>
    <w:p w:rsidR="00A5492E" w:rsidRDefault="00E501AF" w:rsidP="00A5492E">
      <w:pPr>
        <w:spacing w:after="0" w:line="240" w:lineRule="auto"/>
        <w:rPr>
          <w:rFonts w:ascii="Times New Roman" w:eastAsia="Times New Roman" w:hAnsi="Times New Roman" w:cs="Times New Roman"/>
          <w:b/>
          <w:color w:val="FF0000"/>
          <w:sz w:val="28"/>
          <w:szCs w:val="28"/>
          <w:lang w:eastAsia="ru-RU"/>
        </w:rPr>
      </w:pPr>
      <w:r w:rsidRPr="00E501AF">
        <w:rPr>
          <w:rFonts w:ascii="Times New Roman" w:eastAsia="Times New Roman" w:hAnsi="Times New Roman" w:cs="Times New Roman"/>
          <w:b/>
          <w:bCs/>
          <w:color w:val="FF0000"/>
          <w:sz w:val="28"/>
          <w:szCs w:val="28"/>
          <w:lang w:eastAsia="ru-RU"/>
        </w:rPr>
        <w:t>В Брестской области утонули 2 ребенка! Родители внимание!</w:t>
      </w:r>
      <w:r w:rsidRPr="00E501AF">
        <w:rPr>
          <w:rFonts w:ascii="Times New Roman" w:eastAsia="Times New Roman" w:hAnsi="Times New Roman" w:cs="Times New Roman"/>
          <w:color w:val="7B7B7B"/>
          <w:sz w:val="28"/>
          <w:szCs w:val="28"/>
          <w:lang w:eastAsia="ru-RU"/>
        </w:rPr>
        <w:br/>
      </w:r>
      <w:r>
        <w:rPr>
          <w:rFonts w:ascii="Times New Roman" w:eastAsia="Times New Roman" w:hAnsi="Times New Roman" w:cs="Times New Roman"/>
          <w:color w:val="000000"/>
          <w:sz w:val="28"/>
          <w:szCs w:val="28"/>
          <w:lang w:eastAsia="ru-RU"/>
        </w:rPr>
        <w:t xml:space="preserve">      9 февраля</w:t>
      </w:r>
      <w:r w:rsidRPr="00E501AF">
        <w:rPr>
          <w:rFonts w:ascii="Times New Roman" w:eastAsia="Times New Roman" w:hAnsi="Times New Roman" w:cs="Times New Roman"/>
          <w:color w:val="000000"/>
          <w:sz w:val="28"/>
          <w:szCs w:val="28"/>
          <w:lang w:eastAsia="ru-RU"/>
        </w:rPr>
        <w:t xml:space="preserve"> около 11 вечера поступило заявление об исчезновении двух детей в </w:t>
      </w:r>
      <w:proofErr w:type="spellStart"/>
      <w:r w:rsidRPr="00E501AF">
        <w:rPr>
          <w:rFonts w:ascii="Times New Roman" w:eastAsia="Times New Roman" w:hAnsi="Times New Roman" w:cs="Times New Roman"/>
          <w:color w:val="000000"/>
          <w:sz w:val="28"/>
          <w:szCs w:val="28"/>
          <w:lang w:eastAsia="ru-RU"/>
        </w:rPr>
        <w:t>агрогородке</w:t>
      </w:r>
      <w:proofErr w:type="spellEnd"/>
      <w:r w:rsidRPr="00E501AF">
        <w:rPr>
          <w:rFonts w:ascii="Times New Roman" w:eastAsia="Times New Roman" w:hAnsi="Times New Roman" w:cs="Times New Roman"/>
          <w:color w:val="000000"/>
          <w:sz w:val="28"/>
          <w:szCs w:val="28"/>
          <w:lang w:eastAsia="ru-RU"/>
        </w:rPr>
        <w:t xml:space="preserve"> Большие </w:t>
      </w:r>
      <w:proofErr w:type="spellStart"/>
      <w:r w:rsidRPr="00E501AF">
        <w:rPr>
          <w:rFonts w:ascii="Times New Roman" w:eastAsia="Times New Roman" w:hAnsi="Times New Roman" w:cs="Times New Roman"/>
          <w:color w:val="000000"/>
          <w:sz w:val="28"/>
          <w:szCs w:val="28"/>
          <w:lang w:eastAsia="ru-RU"/>
        </w:rPr>
        <w:t>Яковчицы</w:t>
      </w:r>
      <w:proofErr w:type="spellEnd"/>
      <w:r w:rsidRPr="00E501AF">
        <w:rPr>
          <w:rFonts w:ascii="Times New Roman" w:eastAsia="Times New Roman" w:hAnsi="Times New Roman" w:cs="Times New Roman"/>
          <w:color w:val="000000"/>
          <w:sz w:val="28"/>
          <w:szCs w:val="28"/>
          <w:lang w:eastAsia="ru-RU"/>
        </w:rPr>
        <w:t>.</w:t>
      </w:r>
      <w:r w:rsidRPr="00E501AF">
        <w:rPr>
          <w:rFonts w:ascii="Times New Roman" w:eastAsia="Times New Roman" w:hAnsi="Times New Roman" w:cs="Times New Roman"/>
          <w:color w:val="7B7B7B"/>
          <w:sz w:val="28"/>
          <w:szCs w:val="28"/>
          <w:lang w:eastAsia="ru-RU"/>
        </w:rPr>
        <w:br/>
      </w:r>
      <w:r w:rsidRPr="00E501AF">
        <w:rPr>
          <w:rFonts w:ascii="Times New Roman" w:eastAsia="Times New Roman" w:hAnsi="Times New Roman" w:cs="Times New Roman"/>
          <w:color w:val="000000"/>
          <w:sz w:val="28"/>
          <w:szCs w:val="28"/>
          <w:lang w:eastAsia="ru-RU"/>
        </w:rPr>
        <w:t>По предварительной информации, мальчики 2014 и 2016 годов рождения вечером не вернулись домой. Последний раз играющими братьев видели соседи около 5 вечера. Тревогу забила бабушка и обратилась за помощью в милицию.</w:t>
      </w:r>
      <w:r w:rsidRPr="00E501AF">
        <w:rPr>
          <w:rFonts w:ascii="Times New Roman" w:eastAsia="Times New Roman" w:hAnsi="Times New Roman" w:cs="Times New Roman"/>
          <w:color w:val="7B7B7B"/>
          <w:sz w:val="28"/>
          <w:szCs w:val="28"/>
          <w:lang w:eastAsia="ru-RU"/>
        </w:rPr>
        <w:br/>
      </w:r>
      <w:r>
        <w:rPr>
          <w:rFonts w:ascii="Times New Roman" w:eastAsia="Times New Roman" w:hAnsi="Times New Roman" w:cs="Times New Roman"/>
          <w:color w:val="000000"/>
          <w:sz w:val="28"/>
          <w:szCs w:val="28"/>
          <w:lang w:eastAsia="ru-RU"/>
        </w:rPr>
        <w:t xml:space="preserve">     10 февраля</w:t>
      </w:r>
      <w:r w:rsidRPr="00E501AF">
        <w:rPr>
          <w:rFonts w:ascii="Times New Roman" w:eastAsia="Times New Roman" w:hAnsi="Times New Roman" w:cs="Times New Roman"/>
          <w:color w:val="000000"/>
          <w:sz w:val="28"/>
          <w:szCs w:val="28"/>
          <w:lang w:eastAsia="ru-RU"/>
        </w:rPr>
        <w:t xml:space="preserve"> около часа ночи при обследовании территории населенного пункта спасатели нашли утонувши</w:t>
      </w:r>
      <w:r w:rsidR="00442AD5">
        <w:rPr>
          <w:rFonts w:ascii="Times New Roman" w:eastAsia="Times New Roman" w:hAnsi="Times New Roman" w:cs="Times New Roman"/>
          <w:color w:val="000000"/>
          <w:sz w:val="28"/>
          <w:szCs w:val="28"/>
          <w:lang w:eastAsia="ru-RU"/>
        </w:rPr>
        <w:t xml:space="preserve">х детей в искусственном водоеме </w:t>
      </w:r>
      <w:r w:rsidRPr="00E501AF">
        <w:rPr>
          <w:rFonts w:ascii="Times New Roman" w:eastAsia="Times New Roman" w:hAnsi="Times New Roman" w:cs="Times New Roman"/>
          <w:color w:val="000000"/>
          <w:sz w:val="28"/>
          <w:szCs w:val="28"/>
          <w:lang w:eastAsia="ru-RU"/>
        </w:rPr>
        <w:t>глубиной 1,5 метров. Толщина льда была всего около 2 сантиметров. Водоем находился на приусадебном участке нежилого соседского дома. Обнаружили тела детей на поверхности воды в полынье на расстоянии около 3-х метров от берега.</w:t>
      </w:r>
      <w:r w:rsidRPr="00E501AF">
        <w:rPr>
          <w:rFonts w:ascii="Times New Roman" w:eastAsia="Times New Roman" w:hAnsi="Times New Roman" w:cs="Times New Roman"/>
          <w:color w:val="7B7B7B"/>
          <w:sz w:val="28"/>
          <w:szCs w:val="28"/>
          <w:lang w:eastAsia="ru-RU"/>
        </w:rPr>
        <w:br/>
      </w:r>
      <w:r w:rsidR="00A5492E">
        <w:rPr>
          <w:rFonts w:ascii="Times New Roman" w:eastAsia="Times New Roman" w:hAnsi="Times New Roman" w:cs="Times New Roman"/>
          <w:b/>
          <w:color w:val="FF0000"/>
          <w:sz w:val="28"/>
          <w:szCs w:val="28"/>
          <w:lang w:eastAsia="ru-RU"/>
        </w:rPr>
        <w:t xml:space="preserve">              </w:t>
      </w:r>
      <w:r w:rsidRPr="00442AD5">
        <w:rPr>
          <w:rFonts w:ascii="Times New Roman" w:eastAsia="Times New Roman" w:hAnsi="Times New Roman" w:cs="Times New Roman"/>
          <w:b/>
          <w:color w:val="FF0000"/>
          <w:sz w:val="28"/>
          <w:szCs w:val="28"/>
          <w:lang w:eastAsia="ru-RU"/>
        </w:rPr>
        <w:t xml:space="preserve">Уважаемые родители! </w:t>
      </w:r>
    </w:p>
    <w:p w:rsidR="00E501AF" w:rsidRPr="00442AD5" w:rsidRDefault="00E501AF" w:rsidP="00A5492E">
      <w:pPr>
        <w:spacing w:after="0" w:line="240" w:lineRule="auto"/>
        <w:rPr>
          <w:rFonts w:ascii="Times New Roman" w:eastAsia="Times New Roman" w:hAnsi="Times New Roman" w:cs="Times New Roman"/>
          <w:color w:val="7B7B7B"/>
          <w:sz w:val="28"/>
          <w:szCs w:val="28"/>
          <w:lang w:eastAsia="ru-RU"/>
        </w:rPr>
      </w:pPr>
      <w:r w:rsidRPr="00442AD5">
        <w:rPr>
          <w:rFonts w:ascii="Times New Roman" w:eastAsia="Times New Roman" w:hAnsi="Times New Roman" w:cs="Times New Roman"/>
          <w:b/>
          <w:color w:val="FF0000"/>
          <w:sz w:val="28"/>
          <w:szCs w:val="28"/>
          <w:lang w:eastAsia="ru-RU"/>
        </w:rPr>
        <w:t>Ни в коем случае не отпускайте детей играть вблизи водоемов одних. Расскажите им об опасности и приведите конкретные примеры. С самого раннего возраста обучайте их правилам безопасности!</w:t>
      </w:r>
    </w:p>
    <w:p w:rsidR="00442AD5" w:rsidRPr="00442AD5" w:rsidRDefault="00442AD5" w:rsidP="00442AD5">
      <w:pPr>
        <w:spacing w:after="0" w:line="240" w:lineRule="auto"/>
        <w:rPr>
          <w:rFonts w:ascii="Times New Roman" w:eastAsia="Times New Roman" w:hAnsi="Times New Roman" w:cs="Times New Roman"/>
          <w:b/>
          <w:color w:val="FF0000"/>
          <w:sz w:val="28"/>
          <w:szCs w:val="28"/>
          <w:lang w:eastAsia="ru-RU"/>
        </w:rPr>
      </w:pPr>
    </w:p>
    <w:p w:rsidR="00E501AF" w:rsidRPr="00442AD5" w:rsidRDefault="00E501AF" w:rsidP="00442AD5">
      <w:pPr>
        <w:rPr>
          <w:rFonts w:ascii="Times New Roman" w:hAnsi="Times New Roman" w:cs="Times New Roman"/>
          <w:b/>
          <w:bCs/>
          <w:sz w:val="28"/>
          <w:szCs w:val="28"/>
        </w:rPr>
      </w:pPr>
      <w:r w:rsidRPr="00CB68CB">
        <w:rPr>
          <w:rStyle w:val="a3"/>
          <w:rFonts w:ascii="Times New Roman" w:hAnsi="Times New Roman" w:cs="Times New Roman"/>
          <w:sz w:val="28"/>
          <w:szCs w:val="28"/>
        </w:rPr>
        <w:t xml:space="preserve">В </w:t>
      </w:r>
      <w:proofErr w:type="spellStart"/>
      <w:r w:rsidRPr="00CB68CB">
        <w:rPr>
          <w:rStyle w:val="a3"/>
          <w:rFonts w:ascii="Times New Roman" w:hAnsi="Times New Roman" w:cs="Times New Roman"/>
          <w:sz w:val="28"/>
          <w:szCs w:val="28"/>
        </w:rPr>
        <w:t>Добрушском</w:t>
      </w:r>
      <w:proofErr w:type="spellEnd"/>
      <w:r w:rsidRPr="00CB68CB">
        <w:rPr>
          <w:rStyle w:val="a3"/>
          <w:rFonts w:ascii="Times New Roman" w:hAnsi="Times New Roman" w:cs="Times New Roman"/>
          <w:sz w:val="28"/>
          <w:szCs w:val="28"/>
        </w:rPr>
        <w:t xml:space="preserve"> районе мужчина упал в канаву, но выбраться не смог</w:t>
      </w:r>
      <w:r w:rsidR="00CB68CB" w:rsidRPr="00CB68CB">
        <w:rPr>
          <w:rStyle w:val="a3"/>
          <w:rFonts w:ascii="Times New Roman" w:hAnsi="Times New Roman" w:cs="Times New Roman"/>
          <w:sz w:val="28"/>
          <w:szCs w:val="28"/>
        </w:rPr>
        <w:t>.</w:t>
      </w:r>
      <w:r w:rsidRPr="00E501AF">
        <w:rPr>
          <w:rFonts w:ascii="Times New Roman" w:hAnsi="Times New Roman" w:cs="Times New Roman"/>
          <w:color w:val="7B7B7B"/>
          <w:sz w:val="28"/>
          <w:szCs w:val="28"/>
        </w:rPr>
        <w:br/>
      </w:r>
      <w:r w:rsidRPr="00E501AF">
        <w:rPr>
          <w:rFonts w:ascii="Times New Roman" w:hAnsi="Times New Roman" w:cs="Times New Roman"/>
          <w:color w:val="000000"/>
          <w:sz w:val="28"/>
          <w:szCs w:val="28"/>
        </w:rPr>
        <w:t xml:space="preserve">В большинстве случаев утопления происходят из-за собственной беспечности. Люди распивают алкогольные напитки и идут куда-то. Проходя любые водоемы, даже лужи, такие граждане могут запросто утонуть. К </w:t>
      </w:r>
      <w:r w:rsidR="00A5492E" w:rsidRPr="00E501AF">
        <w:rPr>
          <w:rFonts w:ascii="Times New Roman" w:hAnsi="Times New Roman" w:cs="Times New Roman"/>
          <w:color w:val="000000"/>
          <w:sz w:val="28"/>
          <w:szCs w:val="28"/>
        </w:rPr>
        <w:t>примеру,</w:t>
      </w:r>
      <w:r w:rsidRPr="00E501AF">
        <w:rPr>
          <w:rFonts w:ascii="Times New Roman" w:hAnsi="Times New Roman" w:cs="Times New Roman"/>
          <w:color w:val="000000"/>
          <w:sz w:val="28"/>
          <w:szCs w:val="28"/>
        </w:rPr>
        <w:t xml:space="preserve"> в 2022 году в поселке Заречье </w:t>
      </w:r>
      <w:proofErr w:type="spellStart"/>
      <w:r w:rsidRPr="00E501AF">
        <w:rPr>
          <w:rFonts w:ascii="Times New Roman" w:hAnsi="Times New Roman" w:cs="Times New Roman"/>
          <w:color w:val="000000"/>
          <w:sz w:val="28"/>
          <w:szCs w:val="28"/>
        </w:rPr>
        <w:t>Речицкого</w:t>
      </w:r>
      <w:proofErr w:type="spellEnd"/>
      <w:r w:rsidRPr="00E501AF">
        <w:rPr>
          <w:rFonts w:ascii="Times New Roman" w:hAnsi="Times New Roman" w:cs="Times New Roman"/>
          <w:color w:val="000000"/>
          <w:sz w:val="28"/>
          <w:szCs w:val="28"/>
        </w:rPr>
        <w:t xml:space="preserve"> района мужчина упал в лужу и погиб. </w:t>
      </w:r>
      <w:proofErr w:type="gramStart"/>
      <w:r w:rsidRPr="00E501AF">
        <w:rPr>
          <w:rFonts w:ascii="Times New Roman" w:hAnsi="Times New Roman" w:cs="Times New Roman"/>
          <w:color w:val="000000"/>
          <w:sz w:val="28"/>
          <w:szCs w:val="28"/>
        </w:rPr>
        <w:t>Аналогичные</w:t>
      </w:r>
      <w:proofErr w:type="gramEnd"/>
      <w:r w:rsidRPr="00E501AF">
        <w:rPr>
          <w:rFonts w:ascii="Times New Roman" w:hAnsi="Times New Roman" w:cs="Times New Roman"/>
          <w:color w:val="000000"/>
          <w:sz w:val="28"/>
          <w:szCs w:val="28"/>
        </w:rPr>
        <w:t xml:space="preserve"> случае происходят и вблизи мелиоративных </w:t>
      </w:r>
      <w:r w:rsidRPr="00E501AF">
        <w:rPr>
          <w:rFonts w:ascii="Times New Roman" w:hAnsi="Times New Roman" w:cs="Times New Roman"/>
          <w:color w:val="000000"/>
          <w:sz w:val="28"/>
          <w:szCs w:val="28"/>
        </w:rPr>
        <w:lastRenderedPageBreak/>
        <w:t>канав, каналов, ручьёв, рек, болот и озёр. Глубина в данном случае не имеет значение.</w:t>
      </w:r>
      <w:r w:rsidRPr="00E501AF">
        <w:rPr>
          <w:rFonts w:ascii="Times New Roman" w:hAnsi="Times New Roman" w:cs="Times New Roman"/>
          <w:color w:val="7B7B7B"/>
          <w:sz w:val="28"/>
          <w:szCs w:val="28"/>
        </w:rPr>
        <w:br/>
      </w:r>
      <w:r w:rsidRPr="00E501AF">
        <w:rPr>
          <w:rFonts w:ascii="Times New Roman" w:hAnsi="Times New Roman" w:cs="Times New Roman"/>
          <w:color w:val="000000"/>
          <w:sz w:val="28"/>
          <w:szCs w:val="28"/>
        </w:rPr>
        <w:t xml:space="preserve">7 февраля этого года днём в канаве около деревни </w:t>
      </w:r>
      <w:proofErr w:type="spellStart"/>
      <w:r w:rsidRPr="00E501AF">
        <w:rPr>
          <w:rFonts w:ascii="Times New Roman" w:hAnsi="Times New Roman" w:cs="Times New Roman"/>
          <w:color w:val="000000"/>
          <w:sz w:val="28"/>
          <w:szCs w:val="28"/>
        </w:rPr>
        <w:t>Запрудовка</w:t>
      </w:r>
      <w:proofErr w:type="spellEnd"/>
      <w:r w:rsidRPr="00E501AF">
        <w:rPr>
          <w:rFonts w:ascii="Times New Roman" w:hAnsi="Times New Roman" w:cs="Times New Roman"/>
          <w:color w:val="000000"/>
          <w:sz w:val="28"/>
          <w:szCs w:val="28"/>
        </w:rPr>
        <w:t xml:space="preserve"> </w:t>
      </w:r>
      <w:proofErr w:type="spellStart"/>
      <w:r w:rsidRPr="00E501AF">
        <w:rPr>
          <w:rFonts w:ascii="Times New Roman" w:hAnsi="Times New Roman" w:cs="Times New Roman"/>
          <w:color w:val="000000"/>
          <w:sz w:val="28"/>
          <w:szCs w:val="28"/>
        </w:rPr>
        <w:t>Добрушского</w:t>
      </w:r>
      <w:proofErr w:type="spellEnd"/>
      <w:r w:rsidRPr="00E501AF">
        <w:rPr>
          <w:rFonts w:ascii="Times New Roman" w:hAnsi="Times New Roman" w:cs="Times New Roman"/>
          <w:color w:val="000000"/>
          <w:sz w:val="28"/>
          <w:szCs w:val="28"/>
        </w:rPr>
        <w:t xml:space="preserve"> района было обнаружено тело 52-летнего жителя деревни Антоновка, что неподалёку. Пропал мужчина ещё 5 января. Предварительно, находился в состоянии алкогольного опьянения.</w:t>
      </w:r>
      <w:r w:rsidRPr="00E501AF">
        <w:rPr>
          <w:rFonts w:ascii="Times New Roman" w:hAnsi="Times New Roman" w:cs="Times New Roman"/>
          <w:color w:val="7B7B7B"/>
          <w:sz w:val="28"/>
          <w:szCs w:val="28"/>
        </w:rPr>
        <w:br/>
      </w:r>
      <w:r w:rsidRPr="00E501AF">
        <w:rPr>
          <w:rFonts w:ascii="Times New Roman" w:hAnsi="Times New Roman" w:cs="Times New Roman"/>
          <w:color w:val="7B7B7B"/>
          <w:sz w:val="28"/>
          <w:szCs w:val="28"/>
        </w:rPr>
        <w:br/>
      </w:r>
      <w:r w:rsidRPr="00E501AF">
        <w:rPr>
          <w:rFonts w:ascii="Times New Roman" w:hAnsi="Times New Roman" w:cs="Times New Roman"/>
          <w:color w:val="000000"/>
          <w:sz w:val="28"/>
          <w:szCs w:val="28"/>
        </w:rPr>
        <w:t xml:space="preserve">С начала 2023 года в Гомельской области утонули 6 человек. </w:t>
      </w:r>
      <w:proofErr w:type="gramStart"/>
      <w:r w:rsidRPr="00E501AF">
        <w:rPr>
          <w:rFonts w:ascii="Times New Roman" w:hAnsi="Times New Roman" w:cs="Times New Roman"/>
          <w:color w:val="000000"/>
          <w:sz w:val="28"/>
          <w:szCs w:val="28"/>
        </w:rPr>
        <w:t xml:space="preserve">Два из них в ваннах, два в розливе </w:t>
      </w:r>
      <w:proofErr w:type="spellStart"/>
      <w:r w:rsidRPr="00E501AF">
        <w:rPr>
          <w:rFonts w:ascii="Times New Roman" w:hAnsi="Times New Roman" w:cs="Times New Roman"/>
          <w:color w:val="000000"/>
          <w:sz w:val="28"/>
          <w:szCs w:val="28"/>
        </w:rPr>
        <w:t>Сожа</w:t>
      </w:r>
      <w:proofErr w:type="spellEnd"/>
      <w:r w:rsidRPr="00E501AF">
        <w:rPr>
          <w:rFonts w:ascii="Times New Roman" w:hAnsi="Times New Roman" w:cs="Times New Roman"/>
          <w:color w:val="000000"/>
          <w:sz w:val="28"/>
          <w:szCs w:val="28"/>
        </w:rPr>
        <w:t>, 1 человек при подлёдной рыбалке и 1 в при падении в канаву.</w:t>
      </w:r>
      <w:proofErr w:type="gramEnd"/>
      <w:r w:rsidRPr="00E501AF">
        <w:rPr>
          <w:rFonts w:ascii="Times New Roman" w:hAnsi="Times New Roman" w:cs="Times New Roman"/>
          <w:color w:val="7B7B7B"/>
          <w:sz w:val="28"/>
          <w:szCs w:val="28"/>
        </w:rPr>
        <w:br/>
      </w:r>
      <w:r w:rsidRPr="00E501AF">
        <w:rPr>
          <w:rFonts w:ascii="Times New Roman" w:hAnsi="Times New Roman" w:cs="Times New Roman"/>
          <w:color w:val="7B7B7B"/>
          <w:sz w:val="28"/>
          <w:szCs w:val="28"/>
        </w:rPr>
        <w:br/>
      </w:r>
      <w:r w:rsidRPr="00E501AF">
        <w:rPr>
          <w:rFonts w:ascii="Times New Roman" w:hAnsi="Times New Roman" w:cs="Times New Roman"/>
          <w:color w:val="000000"/>
          <w:sz w:val="28"/>
          <w:szCs w:val="28"/>
        </w:rPr>
        <w:t>ОСВОД обращается к гражданам! При употреблении алкоголя инстинкт самосохранения и внимание притупляется, поэтому не приближайтесь в состоянии алкогольного опьянения к любым водоемам. Не пробуйте переходить реки, озёра, канавы по льду. Алкоголь также способствует быстрому переохлаждению. Берегите себя и позаботьтесь о своих родственниках - особенно пожилых!</w:t>
      </w:r>
    </w:p>
    <w:p w:rsidR="00E501AF" w:rsidRDefault="00E501AF" w:rsidP="00442AD5">
      <w:pPr>
        <w:spacing w:line="240" w:lineRule="auto"/>
        <w:jc w:val="both"/>
        <w:rPr>
          <w:rFonts w:ascii="Times New Roman" w:eastAsia="Times New Roman" w:hAnsi="Times New Roman" w:cs="Times New Roman"/>
          <w:sz w:val="28"/>
          <w:szCs w:val="28"/>
        </w:rPr>
      </w:pPr>
    </w:p>
    <w:p w:rsidR="0008485A" w:rsidRPr="007757D5" w:rsidRDefault="0008485A" w:rsidP="0008485A">
      <w:pPr>
        <w:spacing w:after="0" w:line="240" w:lineRule="auto"/>
        <w:ind w:firstLine="851"/>
        <w:rPr>
          <w:rFonts w:ascii="Times New Roman" w:hAnsi="Times New Roman" w:cs="Times New Roman"/>
          <w:sz w:val="28"/>
          <w:szCs w:val="28"/>
        </w:rPr>
      </w:pPr>
      <w:r w:rsidRPr="00F34671">
        <w:rPr>
          <w:rFonts w:ascii="Times New Roman" w:hAnsi="Times New Roman" w:cs="Times New Roman"/>
          <w:sz w:val="28"/>
          <w:szCs w:val="28"/>
        </w:rPr>
        <w:t xml:space="preserve">Исходя из данных статистики и учитывая сложившиеся погодные условия, </w:t>
      </w:r>
      <w:proofErr w:type="spellStart"/>
      <w:r w:rsidRPr="00F34671">
        <w:rPr>
          <w:rFonts w:ascii="Times New Roman" w:hAnsi="Times New Roman" w:cs="Times New Roman"/>
          <w:sz w:val="28"/>
          <w:szCs w:val="28"/>
        </w:rPr>
        <w:t>Мозырская</w:t>
      </w:r>
      <w:proofErr w:type="spellEnd"/>
      <w:r w:rsidRPr="00F34671">
        <w:rPr>
          <w:rFonts w:ascii="Times New Roman" w:hAnsi="Times New Roman" w:cs="Times New Roman"/>
          <w:sz w:val="28"/>
          <w:szCs w:val="28"/>
        </w:rPr>
        <w:t xml:space="preserve"> районная организация ОСВОД считает необходимостью в очередной раз предупредить граждан о соблюдении правил безопасности на водных объектах в зимний период года.</w:t>
      </w:r>
    </w:p>
    <w:p w:rsidR="0008485A" w:rsidRPr="00F34671" w:rsidRDefault="0008485A" w:rsidP="0008485A">
      <w:pPr>
        <w:shd w:val="clear" w:color="auto" w:fill="FFFFFF"/>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сложившихся температурных режимах </w:t>
      </w:r>
      <w:r w:rsidRPr="00F34671">
        <w:rPr>
          <w:rFonts w:ascii="Times New Roman" w:eastAsia="Times New Roman" w:hAnsi="Times New Roman" w:cs="Times New Roman"/>
          <w:sz w:val="28"/>
          <w:szCs w:val="28"/>
        </w:rPr>
        <w:t>зимний лед, то есть лед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w:t>
      </w:r>
      <w:r>
        <w:rPr>
          <w:rFonts w:ascii="Times New Roman" w:eastAsia="Times New Roman" w:hAnsi="Times New Roman" w:cs="Times New Roman"/>
          <w:sz w:val="28"/>
          <w:szCs w:val="28"/>
        </w:rPr>
        <w:t>я сохраняет достаточную толщину</w:t>
      </w:r>
    </w:p>
    <w:p w:rsidR="0008485A" w:rsidRPr="00F31B33" w:rsidRDefault="0008485A" w:rsidP="0008485A">
      <w:pPr>
        <w:shd w:val="clear" w:color="auto" w:fill="FFFFFF"/>
        <w:spacing w:after="450" w:line="540" w:lineRule="atLeast"/>
        <w:textAlignment w:val="baseline"/>
        <w:outlineLvl w:val="0"/>
        <w:rPr>
          <w:rFonts w:ascii="Times New Roman" w:eastAsia="Times New Roman" w:hAnsi="Times New Roman" w:cs="Times New Roman"/>
          <w:color w:val="3B4256"/>
          <w:spacing w:val="-6"/>
          <w:kern w:val="36"/>
          <w:sz w:val="36"/>
          <w:szCs w:val="36"/>
        </w:rPr>
      </w:pPr>
      <w:r w:rsidRPr="00F31B33">
        <w:rPr>
          <w:rFonts w:ascii="Times New Roman" w:eastAsia="Times New Roman" w:hAnsi="Times New Roman" w:cs="Times New Roman"/>
          <w:color w:val="3B4256"/>
          <w:spacing w:val="-6"/>
          <w:kern w:val="36"/>
          <w:sz w:val="36"/>
          <w:szCs w:val="36"/>
        </w:rPr>
        <w:t>Правила безопасности: тонкий лёд</w:t>
      </w:r>
      <w:proofErr w:type="gramStart"/>
      <w:r w:rsidRPr="00F31B33">
        <w:rPr>
          <w:rFonts w:ascii="Times New Roman" w:eastAsia="Times New Roman" w:hAnsi="Times New Roman" w:cs="Times New Roman"/>
          <w:color w:val="3B4256"/>
          <w:spacing w:val="-6"/>
          <w:kern w:val="36"/>
          <w:sz w:val="36"/>
          <w:szCs w:val="36"/>
        </w:rPr>
        <w:t xml:space="preserve"> !</w:t>
      </w:r>
      <w:proofErr w:type="gramEnd"/>
    </w:p>
    <w:p w:rsidR="0008485A" w:rsidRDefault="0008485A" w:rsidP="0008485A">
      <w:pPr>
        <w:shd w:val="clear" w:color="auto" w:fill="FFFFFF"/>
        <w:spacing w:line="390" w:lineRule="atLeast"/>
        <w:textAlignment w:val="baseline"/>
        <w:rPr>
          <w:rFonts w:ascii="Arial" w:eastAsia="Times New Roman" w:hAnsi="Arial" w:cs="Arial"/>
          <w:color w:val="3B4256"/>
          <w:sz w:val="24"/>
          <w:szCs w:val="24"/>
        </w:rPr>
      </w:pPr>
      <w:r w:rsidRPr="00F31B33">
        <w:rPr>
          <w:rFonts w:ascii="Arial" w:eastAsia="Times New Roman" w:hAnsi="Arial" w:cs="Arial"/>
          <w:noProof/>
          <w:color w:val="276CC3"/>
          <w:sz w:val="24"/>
          <w:szCs w:val="24"/>
          <w:bdr w:val="none" w:sz="0" w:space="0" w:color="auto" w:frame="1"/>
          <w:shd w:val="clear" w:color="auto" w:fill="F4F7FB"/>
        </w:rPr>
        <w:drawing>
          <wp:inline distT="0" distB="0" distL="0" distR="0">
            <wp:extent cx="4800600" cy="2286000"/>
            <wp:effectExtent l="19050" t="0" r="0" b="0"/>
            <wp:docPr id="29" name="Рисунок 29" descr="Правила   безопасности:   тонкий    лёд !">
              <a:hlinkClick xmlns:a="http://schemas.openxmlformats.org/drawingml/2006/main" r:id="rId5" tooltip="&quot;Правила   безопасности:   тонкий    лёд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авила   безопасности:   тонкий    лёд !">
                      <a:hlinkClick r:id="rId5" tooltip="&quot;Правила   безопасности:   тонкий    лёд !&quot;"/>
                    </pic:cNvPr>
                    <pic:cNvPicPr>
                      <a:picLocks noChangeAspect="1" noChangeArrowheads="1"/>
                    </pic:cNvPicPr>
                  </pic:nvPicPr>
                  <pic:blipFill>
                    <a:blip r:embed="rId6" cstate="print"/>
                    <a:srcRect/>
                    <a:stretch>
                      <a:fillRect/>
                    </a:stretch>
                  </pic:blipFill>
                  <pic:spPr bwMode="auto">
                    <a:xfrm>
                      <a:off x="0" y="0"/>
                      <a:ext cx="4800600" cy="2286000"/>
                    </a:xfrm>
                    <a:prstGeom prst="rect">
                      <a:avLst/>
                    </a:prstGeom>
                    <a:noFill/>
                    <a:ln w="9525">
                      <a:noFill/>
                      <a:miter lim="800000"/>
                      <a:headEnd/>
                      <a:tailEnd/>
                    </a:ln>
                  </pic:spPr>
                </pic:pic>
              </a:graphicData>
            </a:graphic>
          </wp:inline>
        </w:drawing>
      </w:r>
    </w:p>
    <w:p w:rsidR="000039DD" w:rsidRDefault="00442AD5" w:rsidP="0008485A">
      <w:pPr>
        <w:shd w:val="clear" w:color="auto" w:fill="FFFFFF"/>
        <w:spacing w:line="390" w:lineRule="atLeast"/>
        <w:textAlignment w:val="baseline"/>
        <w:rPr>
          <w:rFonts w:ascii="Times New Roman" w:eastAsia="Times New Roman" w:hAnsi="Times New Roman" w:cs="Times New Roman"/>
          <w:b/>
          <w:color w:val="3B4256"/>
          <w:sz w:val="28"/>
          <w:szCs w:val="28"/>
          <w:u w:val="single"/>
        </w:rPr>
      </w:pPr>
      <w:r w:rsidRPr="00442AD5">
        <w:rPr>
          <w:rFonts w:ascii="Times New Roman" w:eastAsia="Times New Roman" w:hAnsi="Times New Roman" w:cs="Times New Roman"/>
          <w:b/>
          <w:color w:val="3B4256"/>
          <w:sz w:val="28"/>
          <w:szCs w:val="28"/>
          <w:u w:val="single"/>
        </w:rPr>
        <w:lastRenderedPageBreak/>
        <w:t>ЛЕД и ДЕТИ</w:t>
      </w:r>
    </w:p>
    <w:p w:rsidR="000039DD" w:rsidRDefault="000039DD" w:rsidP="0008485A">
      <w:pPr>
        <w:shd w:val="clear" w:color="auto" w:fill="FFFFFF"/>
        <w:spacing w:line="390" w:lineRule="atLeast"/>
        <w:textAlignment w:val="baseline"/>
        <w:rPr>
          <w:rFonts w:ascii="Times New Roman" w:eastAsia="Times New Roman" w:hAnsi="Times New Roman" w:cs="Times New Roman"/>
          <w:b/>
          <w:color w:val="3B4256"/>
          <w:sz w:val="28"/>
          <w:szCs w:val="28"/>
          <w:u w:val="single"/>
        </w:rPr>
      </w:pPr>
      <w:r>
        <w:rPr>
          <w:noProof/>
          <w:lang w:eastAsia="ru-RU"/>
        </w:rPr>
        <w:drawing>
          <wp:inline distT="0" distB="0" distL="0" distR="0">
            <wp:extent cx="5940425" cy="4200944"/>
            <wp:effectExtent l="19050" t="0" r="3175" b="0"/>
            <wp:docPr id="22" name="Рисунок 22" descr="https://tacon.ru/wp-content/uploads/f/3/a/f3a3cbf444853230b92aee0b427114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con.ru/wp-content/uploads/f/3/a/f3a3cbf444853230b92aee0b4271142c.jpeg"/>
                    <pic:cNvPicPr>
                      <a:picLocks noChangeAspect="1" noChangeArrowheads="1"/>
                    </pic:cNvPicPr>
                  </pic:nvPicPr>
                  <pic:blipFill>
                    <a:blip r:embed="rId7" cstate="print"/>
                    <a:srcRect/>
                    <a:stretch>
                      <a:fillRect/>
                    </a:stretch>
                  </pic:blipFill>
                  <pic:spPr bwMode="auto">
                    <a:xfrm>
                      <a:off x="0" y="0"/>
                      <a:ext cx="5940425" cy="4200944"/>
                    </a:xfrm>
                    <a:prstGeom prst="rect">
                      <a:avLst/>
                    </a:prstGeom>
                    <a:noFill/>
                    <a:ln w="9525">
                      <a:noFill/>
                      <a:miter lim="800000"/>
                      <a:headEnd/>
                      <a:tailEnd/>
                    </a:ln>
                  </pic:spPr>
                </pic:pic>
              </a:graphicData>
            </a:graphic>
          </wp:inline>
        </w:drawing>
      </w:r>
    </w:p>
    <w:p w:rsidR="00442AD5" w:rsidRPr="00C90815" w:rsidRDefault="00442AD5" w:rsidP="00442AD5">
      <w:pPr>
        <w:spacing w:after="0" w:line="505" w:lineRule="atLeast"/>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FF0000"/>
          <w:sz w:val="28"/>
          <w:szCs w:val="28"/>
          <w:u w:val="single"/>
          <w:lang w:eastAsia="ru-RU"/>
        </w:rPr>
        <w:t>Правила безопасного поведения на льду</w:t>
      </w:r>
    </w:p>
    <w:p w:rsidR="00442AD5" w:rsidRPr="00C90815" w:rsidRDefault="00442AD5" w:rsidP="00442AD5">
      <w:pPr>
        <w:numPr>
          <w:ilvl w:val="0"/>
          <w:numId w:val="1"/>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Объясните ребенку, что выходить на лед очень опасно, и р</w:t>
      </w:r>
      <w:r w:rsidR="00A505C6">
        <w:rPr>
          <w:rFonts w:ascii="Times New Roman" w:eastAsia="Times New Roman" w:hAnsi="Times New Roman" w:cs="Times New Roman"/>
          <w:b/>
          <w:bCs/>
          <w:color w:val="666666"/>
          <w:sz w:val="28"/>
          <w:szCs w:val="28"/>
          <w:lang w:eastAsia="ru-RU"/>
        </w:rPr>
        <w:t>асскажите об опасности игр на ль</w:t>
      </w:r>
      <w:r w:rsidRPr="00442AD5">
        <w:rPr>
          <w:rFonts w:ascii="Times New Roman" w:eastAsia="Times New Roman" w:hAnsi="Times New Roman" w:cs="Times New Roman"/>
          <w:b/>
          <w:bCs/>
          <w:color w:val="666666"/>
          <w:sz w:val="28"/>
          <w:szCs w:val="28"/>
          <w:lang w:eastAsia="ru-RU"/>
        </w:rPr>
        <w:t>ду.</w:t>
      </w:r>
    </w:p>
    <w:p w:rsidR="00442AD5" w:rsidRPr="00C90815" w:rsidRDefault="00442AD5" w:rsidP="00442AD5">
      <w:pPr>
        <w:numPr>
          <w:ilvl w:val="0"/>
          <w:numId w:val="1"/>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Предупредите его, что нельзя подходить к водоему и проверять прочность льда ударом ноги.</w:t>
      </w:r>
    </w:p>
    <w:p w:rsidR="00442AD5" w:rsidRPr="00C90815" w:rsidRDefault="00442AD5" w:rsidP="00442AD5">
      <w:pPr>
        <w:numPr>
          <w:ilvl w:val="0"/>
          <w:numId w:val="1"/>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Не играйте с ребенком на льду, подавая плохой пример, ведь дети копируют поведение родителей.</w:t>
      </w:r>
    </w:p>
    <w:p w:rsidR="00442AD5" w:rsidRPr="00C90815" w:rsidRDefault="00442AD5" w:rsidP="00A505C6">
      <w:pPr>
        <w:spacing w:after="0" w:line="240" w:lineRule="auto"/>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FF0000"/>
          <w:sz w:val="28"/>
          <w:szCs w:val="28"/>
          <w:u w:val="single"/>
          <w:lang w:eastAsia="ru-RU"/>
        </w:rPr>
        <w:t>Помните</w:t>
      </w:r>
      <w:r w:rsidRPr="00442AD5">
        <w:rPr>
          <w:rFonts w:ascii="Times New Roman" w:eastAsia="Times New Roman" w:hAnsi="Times New Roman" w:cs="Times New Roman"/>
          <w:b/>
          <w:bCs/>
          <w:color w:val="FF0000"/>
          <w:sz w:val="28"/>
          <w:szCs w:val="28"/>
          <w:lang w:eastAsia="ru-RU"/>
        </w:rPr>
        <w:t>, что учить ребенка катанию на коньках нужно только на специально оборудованных ледовых площадках!</w:t>
      </w:r>
    </w:p>
    <w:p w:rsidR="00442AD5" w:rsidRPr="00C90815" w:rsidRDefault="00442AD5" w:rsidP="00442AD5">
      <w:pPr>
        <w:spacing w:after="0" w:line="505" w:lineRule="atLeast"/>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FF0000"/>
          <w:sz w:val="28"/>
          <w:szCs w:val="28"/>
          <w:lang w:eastAsia="ru-RU"/>
        </w:rPr>
        <w:t> </w:t>
      </w:r>
      <w:r w:rsidRPr="00442AD5">
        <w:rPr>
          <w:rFonts w:ascii="Times New Roman" w:eastAsia="Times New Roman" w:hAnsi="Times New Roman" w:cs="Times New Roman"/>
          <w:b/>
          <w:bCs/>
          <w:color w:val="FF0000"/>
          <w:sz w:val="28"/>
          <w:szCs w:val="28"/>
          <w:u w:val="single"/>
          <w:lang w:eastAsia="ru-RU"/>
        </w:rPr>
        <w:t>Если ребенок провалился под лед:</w:t>
      </w:r>
    </w:p>
    <w:p w:rsidR="00442AD5" w:rsidRPr="00C90815" w:rsidRDefault="00442AD5" w:rsidP="00442AD5">
      <w:pPr>
        <w:numPr>
          <w:ilvl w:val="0"/>
          <w:numId w:val="2"/>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не паникуйте;</w:t>
      </w:r>
    </w:p>
    <w:p w:rsidR="00442AD5" w:rsidRPr="00C90815" w:rsidRDefault="00442AD5" w:rsidP="00442AD5">
      <w:pPr>
        <w:numPr>
          <w:ilvl w:val="0"/>
          <w:numId w:val="2"/>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позвоните в МЧС </w:t>
      </w:r>
      <w:r w:rsidRPr="00442AD5">
        <w:rPr>
          <w:rFonts w:ascii="Times New Roman" w:eastAsia="Times New Roman" w:hAnsi="Times New Roman" w:cs="Times New Roman"/>
          <w:b/>
          <w:bCs/>
          <w:color w:val="FF0000"/>
          <w:sz w:val="28"/>
          <w:szCs w:val="28"/>
          <w:lang w:eastAsia="ru-RU"/>
        </w:rPr>
        <w:t>по телефонам 101 или 112</w:t>
      </w:r>
      <w:r w:rsidRPr="00442AD5">
        <w:rPr>
          <w:rFonts w:ascii="Times New Roman" w:eastAsia="Times New Roman" w:hAnsi="Times New Roman" w:cs="Times New Roman"/>
          <w:b/>
          <w:bCs/>
          <w:color w:val="666666"/>
          <w:sz w:val="28"/>
          <w:szCs w:val="28"/>
          <w:lang w:eastAsia="ru-RU"/>
        </w:rPr>
        <w:t>; сообщите криком ребенку, что идете к нему на помощь;</w:t>
      </w:r>
    </w:p>
    <w:p w:rsidR="00442AD5" w:rsidRPr="00C90815" w:rsidRDefault="00442AD5" w:rsidP="00442AD5">
      <w:pPr>
        <w:numPr>
          <w:ilvl w:val="0"/>
          <w:numId w:val="2"/>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 xml:space="preserve">приближайтесь </w:t>
      </w:r>
      <w:r w:rsidR="00A505C6">
        <w:rPr>
          <w:rFonts w:ascii="Times New Roman" w:eastAsia="Times New Roman" w:hAnsi="Times New Roman" w:cs="Times New Roman"/>
          <w:b/>
          <w:bCs/>
          <w:color w:val="666666"/>
          <w:sz w:val="28"/>
          <w:szCs w:val="28"/>
          <w:lang w:eastAsia="ru-RU"/>
        </w:rPr>
        <w:t>к полынье осторожно, ползите по</w:t>
      </w:r>
      <w:r w:rsidR="00A505C6" w:rsidRPr="00442AD5">
        <w:rPr>
          <w:rFonts w:ascii="Times New Roman" w:eastAsia="Times New Roman" w:hAnsi="Times New Roman" w:cs="Times New Roman"/>
          <w:b/>
          <w:bCs/>
          <w:color w:val="666666"/>
          <w:sz w:val="28"/>
          <w:szCs w:val="28"/>
          <w:lang w:eastAsia="ru-RU"/>
        </w:rPr>
        <w:t>-пластунски</w:t>
      </w:r>
      <w:r w:rsidRPr="00442AD5">
        <w:rPr>
          <w:rFonts w:ascii="Times New Roman" w:eastAsia="Times New Roman" w:hAnsi="Times New Roman" w:cs="Times New Roman"/>
          <w:b/>
          <w:bCs/>
          <w:color w:val="666666"/>
          <w:sz w:val="28"/>
          <w:szCs w:val="28"/>
          <w:lang w:eastAsia="ru-RU"/>
        </w:rPr>
        <w:t>;</w:t>
      </w:r>
    </w:p>
    <w:p w:rsidR="00442AD5" w:rsidRPr="00C90815" w:rsidRDefault="00442AD5" w:rsidP="00442AD5">
      <w:pPr>
        <w:numPr>
          <w:ilvl w:val="0"/>
          <w:numId w:val="2"/>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 xml:space="preserve">за 3-4 метра подайте ребенку любое </w:t>
      </w:r>
      <w:r w:rsidR="00A505C6">
        <w:rPr>
          <w:rFonts w:ascii="Times New Roman" w:eastAsia="Times New Roman" w:hAnsi="Times New Roman" w:cs="Times New Roman"/>
          <w:b/>
          <w:bCs/>
          <w:color w:val="666666"/>
          <w:sz w:val="28"/>
          <w:szCs w:val="28"/>
          <w:lang w:eastAsia="ru-RU"/>
        </w:rPr>
        <w:t xml:space="preserve">подручное средство (палку, шарф, ремень </w:t>
      </w:r>
      <w:r w:rsidRPr="00442AD5">
        <w:rPr>
          <w:rFonts w:ascii="Times New Roman" w:eastAsia="Times New Roman" w:hAnsi="Times New Roman" w:cs="Times New Roman"/>
          <w:b/>
          <w:bCs/>
          <w:color w:val="666666"/>
          <w:sz w:val="28"/>
          <w:szCs w:val="28"/>
          <w:lang w:eastAsia="ru-RU"/>
        </w:rPr>
        <w:t>и т. д.);</w:t>
      </w:r>
    </w:p>
    <w:p w:rsidR="00442AD5" w:rsidRPr="00C90815" w:rsidRDefault="00442AD5" w:rsidP="00442AD5">
      <w:pPr>
        <w:numPr>
          <w:ilvl w:val="0"/>
          <w:numId w:val="2"/>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после того, как извлекли его из воды, согрейте, дайте горячее питьё.</w:t>
      </w:r>
    </w:p>
    <w:p w:rsidR="00442AD5" w:rsidRPr="00C90815" w:rsidRDefault="00442AD5" w:rsidP="00442AD5">
      <w:pPr>
        <w:spacing w:after="0" w:line="505" w:lineRule="atLeast"/>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FF0000"/>
          <w:sz w:val="28"/>
          <w:szCs w:val="28"/>
          <w:u w:val="single"/>
          <w:lang w:eastAsia="ru-RU"/>
        </w:rPr>
        <w:t>Первая помощь</w:t>
      </w:r>
      <w:r w:rsidR="00A505C6">
        <w:rPr>
          <w:rFonts w:ascii="Times New Roman" w:eastAsia="Times New Roman" w:hAnsi="Times New Roman" w:cs="Times New Roman"/>
          <w:b/>
          <w:bCs/>
          <w:color w:val="FF0000"/>
          <w:sz w:val="28"/>
          <w:szCs w:val="28"/>
          <w:u w:val="single"/>
          <w:lang w:eastAsia="ru-RU"/>
        </w:rPr>
        <w:t xml:space="preserve"> ребенку</w:t>
      </w:r>
      <w:r w:rsidRPr="00442AD5">
        <w:rPr>
          <w:rFonts w:ascii="Times New Roman" w:eastAsia="Times New Roman" w:hAnsi="Times New Roman" w:cs="Times New Roman"/>
          <w:b/>
          <w:bCs/>
          <w:color w:val="FF0000"/>
          <w:sz w:val="28"/>
          <w:szCs w:val="28"/>
          <w:u w:val="single"/>
          <w:lang w:eastAsia="ru-RU"/>
        </w:rPr>
        <w:t xml:space="preserve"> при обморожении</w:t>
      </w:r>
    </w:p>
    <w:p w:rsidR="00442AD5" w:rsidRPr="00C90815" w:rsidRDefault="00442AD5" w:rsidP="00442AD5">
      <w:pPr>
        <w:numPr>
          <w:ilvl w:val="0"/>
          <w:numId w:val="3"/>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Если ребенок получил обморожение или переохлаждение, немедленно внесите его в теплое помещение.</w:t>
      </w:r>
    </w:p>
    <w:p w:rsidR="00442AD5" w:rsidRPr="00C90815" w:rsidRDefault="00442AD5" w:rsidP="00442AD5">
      <w:pPr>
        <w:numPr>
          <w:ilvl w:val="0"/>
          <w:numId w:val="3"/>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lastRenderedPageBreak/>
        <w:t>Снимите обувь и одежду.</w:t>
      </w:r>
    </w:p>
    <w:p w:rsidR="00442AD5" w:rsidRPr="00C90815" w:rsidRDefault="00442AD5" w:rsidP="00442AD5">
      <w:pPr>
        <w:numPr>
          <w:ilvl w:val="0"/>
          <w:numId w:val="3"/>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Укутайте ребенка пледом либо одеялом.</w:t>
      </w:r>
    </w:p>
    <w:p w:rsidR="00442AD5" w:rsidRPr="00C90815" w:rsidRDefault="00442AD5" w:rsidP="00442AD5">
      <w:pPr>
        <w:numPr>
          <w:ilvl w:val="0"/>
          <w:numId w:val="3"/>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Напоите чаем, компотом.</w:t>
      </w:r>
    </w:p>
    <w:p w:rsidR="00442AD5" w:rsidRPr="00C90815" w:rsidRDefault="00442AD5" w:rsidP="00442AD5">
      <w:pPr>
        <w:numPr>
          <w:ilvl w:val="0"/>
          <w:numId w:val="3"/>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При обморожении наложите теплоизолирующие повязки из марли и ваты, не пережимая обмороженные части тела.</w:t>
      </w:r>
    </w:p>
    <w:p w:rsidR="00A505C6" w:rsidRPr="00A505C6" w:rsidRDefault="00442AD5" w:rsidP="00A505C6">
      <w:pPr>
        <w:numPr>
          <w:ilvl w:val="0"/>
          <w:numId w:val="3"/>
        </w:numPr>
        <w:spacing w:after="0" w:line="240" w:lineRule="auto"/>
        <w:ind w:left="0"/>
        <w:textAlignment w:val="baseline"/>
        <w:rPr>
          <w:rFonts w:ascii="Times New Roman" w:eastAsia="Times New Roman" w:hAnsi="Times New Roman" w:cs="Times New Roman"/>
          <w:color w:val="666666"/>
          <w:sz w:val="28"/>
          <w:szCs w:val="28"/>
          <w:lang w:eastAsia="ru-RU"/>
        </w:rPr>
      </w:pPr>
      <w:r w:rsidRPr="00442AD5">
        <w:rPr>
          <w:rFonts w:ascii="Times New Roman" w:eastAsia="Times New Roman" w:hAnsi="Times New Roman" w:cs="Times New Roman"/>
          <w:b/>
          <w:bCs/>
          <w:color w:val="666666"/>
          <w:sz w:val="28"/>
          <w:szCs w:val="28"/>
          <w:lang w:eastAsia="ru-RU"/>
        </w:rPr>
        <w:t>Вызовите скорую помощь.</w:t>
      </w:r>
    </w:p>
    <w:p w:rsidR="00A505C6" w:rsidRDefault="00A505C6" w:rsidP="00A505C6">
      <w:pPr>
        <w:spacing w:after="0" w:line="240" w:lineRule="auto"/>
      </w:pPr>
      <w:r>
        <w:rPr>
          <w:rFonts w:ascii="Times New Roman" w:eastAsia="Times New Roman" w:hAnsi="Times New Roman" w:cs="Times New Roman"/>
          <w:b/>
          <w:color w:val="C00000"/>
          <w:sz w:val="28"/>
          <w:u w:val="single"/>
        </w:rPr>
        <w:t>Уважаемые родители!</w:t>
      </w:r>
    </w:p>
    <w:p w:rsidR="00A505C6" w:rsidRDefault="00A505C6" w:rsidP="00A505C6">
      <w:pPr>
        <w:spacing w:after="0" w:line="240" w:lineRule="auto"/>
      </w:pPr>
      <w:r>
        <w:rPr>
          <w:rFonts w:ascii="Times New Roman" w:eastAsia="Times New Roman" w:hAnsi="Times New Roman" w:cs="Times New Roman"/>
          <w:color w:val="C00000"/>
          <w:sz w:val="28"/>
        </w:rPr>
        <w:t>Чтобы избежать несчастных случаев с детьми, каждый обязан:</w:t>
      </w:r>
    </w:p>
    <w:p w:rsidR="00A505C6" w:rsidRDefault="00A505C6" w:rsidP="00A505C6">
      <w:pPr>
        <w:spacing w:after="0" w:line="240" w:lineRule="auto"/>
        <w:ind w:firstLine="708"/>
      </w:pPr>
      <w:r>
        <w:rPr>
          <w:rFonts w:ascii="Times New Roman" w:eastAsia="Times New Roman" w:hAnsi="Times New Roman" w:cs="Times New Roman"/>
          <w:color w:val="C00000"/>
          <w:sz w:val="28"/>
        </w:rPr>
        <w:t>строго контролировать свободное время ребенка;</w:t>
      </w:r>
    </w:p>
    <w:p w:rsidR="00A505C6" w:rsidRDefault="00A505C6" w:rsidP="00A505C6">
      <w:pPr>
        <w:spacing w:after="0" w:line="240" w:lineRule="auto"/>
        <w:ind w:firstLine="708"/>
      </w:pPr>
      <w:r>
        <w:rPr>
          <w:rFonts w:ascii="Times New Roman" w:eastAsia="Times New Roman" w:hAnsi="Times New Roman" w:cs="Times New Roman"/>
          <w:color w:val="C00000"/>
          <w:sz w:val="28"/>
        </w:rPr>
        <w:t>разрешать нахождение у водоемов только в присутствии взрослых и в специально отведенных для этого местах;</w:t>
      </w:r>
    </w:p>
    <w:p w:rsidR="00A505C6" w:rsidRDefault="00A505C6" w:rsidP="00A505C6">
      <w:pPr>
        <w:spacing w:after="0" w:line="240" w:lineRule="auto"/>
        <w:ind w:firstLine="708"/>
      </w:pPr>
      <w:r>
        <w:rPr>
          <w:rFonts w:ascii="Times New Roman" w:eastAsia="Times New Roman" w:hAnsi="Times New Roman" w:cs="Times New Roman"/>
          <w:color w:val="C00000"/>
          <w:sz w:val="28"/>
        </w:rPr>
        <w:t>помочь ребенку овладеть навыками оказания первой медицинской помощи при несчастных случаях и объяснить, куда и как обратиться за помощью (телефоны службы спасения 101, 112).</w:t>
      </w:r>
    </w:p>
    <w:p w:rsidR="00A505C6" w:rsidRDefault="00A505C6" w:rsidP="00A505C6">
      <w:pPr>
        <w:spacing w:after="0" w:line="240" w:lineRule="auto"/>
        <w:ind w:firstLine="708"/>
      </w:pPr>
      <w:r>
        <w:rPr>
          <w:rFonts w:ascii="Times New Roman" w:eastAsia="Times New Roman" w:hAnsi="Times New Roman" w:cs="Times New Roman"/>
          <w:color w:val="C00000"/>
          <w:sz w:val="28"/>
        </w:rPr>
        <w:t>не оставляйте детей без контроля, и вы сможете избежать непредвиденных ситуаций.</w:t>
      </w:r>
    </w:p>
    <w:p w:rsidR="00A505C6" w:rsidRDefault="00A505C6" w:rsidP="0008485A">
      <w:pPr>
        <w:shd w:val="clear" w:color="auto" w:fill="FFFFFF"/>
        <w:spacing w:after="0" w:line="240" w:lineRule="auto"/>
        <w:textAlignment w:val="baseline"/>
        <w:rPr>
          <w:rFonts w:ascii="Times New Roman" w:eastAsia="Times New Roman" w:hAnsi="Times New Roman" w:cs="Times New Roman"/>
          <w:b/>
          <w:color w:val="3B4256"/>
          <w:sz w:val="28"/>
          <w:szCs w:val="28"/>
          <w:u w:val="single"/>
        </w:rPr>
      </w:pPr>
    </w:p>
    <w:p w:rsidR="00A505C6" w:rsidRDefault="00A505C6" w:rsidP="0008485A">
      <w:pPr>
        <w:shd w:val="clear" w:color="auto" w:fill="FFFFFF"/>
        <w:spacing w:after="0" w:line="240" w:lineRule="auto"/>
        <w:textAlignment w:val="baseline"/>
        <w:rPr>
          <w:rFonts w:ascii="Times New Roman" w:eastAsia="Times New Roman" w:hAnsi="Times New Roman" w:cs="Times New Roman"/>
          <w:b/>
          <w:color w:val="3B4256"/>
          <w:sz w:val="28"/>
          <w:szCs w:val="28"/>
          <w:u w:val="single"/>
        </w:rPr>
      </w:pPr>
      <w:r>
        <w:rPr>
          <w:rFonts w:ascii="Times New Roman" w:eastAsia="Times New Roman" w:hAnsi="Times New Roman" w:cs="Times New Roman"/>
          <w:b/>
          <w:color w:val="3B4256"/>
          <w:sz w:val="28"/>
          <w:szCs w:val="28"/>
          <w:u w:val="single"/>
        </w:rPr>
        <w:t>Общие правила поведения на воде в зимний период года.</w:t>
      </w:r>
    </w:p>
    <w:p w:rsidR="00A505C6" w:rsidRDefault="00A505C6" w:rsidP="0008485A">
      <w:pPr>
        <w:shd w:val="clear" w:color="auto" w:fill="FFFFFF"/>
        <w:spacing w:after="0" w:line="240" w:lineRule="auto"/>
        <w:textAlignment w:val="baseline"/>
        <w:rPr>
          <w:rFonts w:ascii="Times New Roman" w:eastAsia="Times New Roman" w:hAnsi="Times New Roman" w:cs="Times New Roman"/>
          <w:b/>
          <w:color w:val="3B4256"/>
          <w:sz w:val="28"/>
          <w:szCs w:val="28"/>
          <w:u w:val="single"/>
        </w:rPr>
      </w:pP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b/>
          <w:color w:val="3B4256"/>
          <w:sz w:val="28"/>
          <w:szCs w:val="28"/>
          <w:u w:val="single"/>
        </w:rPr>
      </w:pPr>
      <w:r w:rsidRPr="00F31B33">
        <w:rPr>
          <w:rFonts w:ascii="Times New Roman" w:eastAsia="Times New Roman" w:hAnsi="Times New Roman" w:cs="Times New Roman"/>
          <w:b/>
          <w:color w:val="3B4256"/>
          <w:sz w:val="28"/>
          <w:szCs w:val="28"/>
          <w:u w:val="single"/>
        </w:rPr>
        <w:t>Правила поведения на льду:</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t>* Нельзя выходить на лед в темное время суток и при плохой видимости (туман, снегопад, дождь).</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t>* При переходе через реку следует пользоваться оборудованными ледовыми переправами.</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t>*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t>* Нельзя проверять прочность льда ударом ноги. Если после первого сильного удара лыжной палкой покажется хоть немного воды, — это означает, что лед тонкий, по нему ходить нельзя. В этом случае следует немедленно отойти по-своему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t>* Оказавшись на тонком, потрескивающем льду, следует осторожно повернуть обратно и скользящими шагами возвращаться по пройденному пути к берегу.</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t>* 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t>* При переходе водоема группой необходимо соблюдать расстояние друг от друга (5–6 м).</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lastRenderedPageBreak/>
        <w:t>* Замерзшую реку (озеро) лучше переходить на лыжах, при этом крепления лыж нужно расстегнуть, чтобы при необходимости быстро их сбросить; лыжные палки держать в руках, не накидывая петли на кисти рук, чтобы в случае опасности сразу их отбросить.</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t>* Особенно осторожным нужно быть в местах, покрытых толстым слоем снега, в местах быстрого течения и выхода родников, вблизи выступающих над поверхностью кустов, осоки, травы, в местах впадения в водоемы ручьев, сброса вод промышленных предприятий.</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t>* Если есть рюкзак, повесить его на одно плечо, что позволит легко освободиться от груза в случае, если лед провалится.</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t>* При рыбной ловле на льду не рекомендуется делать лунки на расстоянии 5-6 метров одна от другой. Чтобы избежать беды, у рыбака должны быть спасательный жилет или нагрудник, а также веревка – 15-20 м длиной с петлей на одном конце и грузом 400-500 г на другом.</w:t>
      </w:r>
    </w:p>
    <w:p w:rsidR="0008485A" w:rsidRPr="00F31B33" w:rsidRDefault="0008485A" w:rsidP="0008485A">
      <w:pPr>
        <w:shd w:val="clear" w:color="auto" w:fill="FFFFFF"/>
        <w:spacing w:after="0" w:line="240" w:lineRule="auto"/>
        <w:textAlignment w:val="baseline"/>
        <w:rPr>
          <w:rFonts w:ascii="Times New Roman" w:eastAsia="Times New Roman" w:hAnsi="Times New Roman" w:cs="Times New Roman"/>
          <w:color w:val="3B4256"/>
          <w:sz w:val="28"/>
          <w:szCs w:val="28"/>
        </w:rPr>
      </w:pPr>
      <w:r w:rsidRPr="00F31B33">
        <w:rPr>
          <w:rFonts w:ascii="Times New Roman" w:eastAsia="Times New Roman" w:hAnsi="Times New Roman" w:cs="Times New Roman"/>
          <w:color w:val="3B4256"/>
          <w:sz w:val="28"/>
          <w:szCs w:val="28"/>
        </w:rPr>
        <w:t>* Надо знать, что человек, попавший в ледяную воду, может окоченеть через 10-15 минут, а через 20 минут потерять сознание. Поэтому жизнь пострадавшего зависит от сообразительности и быстроты действия спасателей.</w:t>
      </w:r>
    </w:p>
    <w:p w:rsidR="0008485A" w:rsidRPr="00A505C6" w:rsidRDefault="0008485A" w:rsidP="0008485A">
      <w:pPr>
        <w:shd w:val="clear" w:color="auto" w:fill="FFFFFF"/>
        <w:spacing w:after="0" w:line="240" w:lineRule="auto"/>
        <w:textAlignment w:val="baseline"/>
        <w:rPr>
          <w:rFonts w:ascii="Times New Roman" w:eastAsia="Times New Roman" w:hAnsi="Times New Roman" w:cs="Times New Roman"/>
          <w:color w:val="FF0000"/>
          <w:sz w:val="28"/>
          <w:szCs w:val="28"/>
        </w:rPr>
      </w:pPr>
      <w:r w:rsidRPr="00A505C6">
        <w:rPr>
          <w:rFonts w:ascii="Times New Roman" w:eastAsia="Times New Roman" w:hAnsi="Times New Roman" w:cs="Times New Roman"/>
          <w:b/>
          <w:color w:val="FF0000"/>
          <w:sz w:val="28"/>
          <w:szCs w:val="28"/>
        </w:rPr>
        <w:t>* ЗАПРЕЩАЕТСЯ:</w:t>
      </w:r>
      <w:r w:rsidRPr="00A505C6">
        <w:rPr>
          <w:rFonts w:ascii="Times New Roman" w:eastAsia="Times New Roman" w:hAnsi="Times New Roman" w:cs="Times New Roman"/>
          <w:color w:val="FF0000"/>
          <w:sz w:val="28"/>
          <w:szCs w:val="28"/>
        </w:rPr>
        <w:t xml:space="preserve"> выходить на лед в состоянии алкогольного опьянения, прыгать и бегать по льду, собираться большим количеством людей в одной точке, выходить на тонкий лед, который образовался на реках с быстрым течением.</w:t>
      </w:r>
    </w:p>
    <w:p w:rsidR="0008485A" w:rsidRPr="00F34671" w:rsidRDefault="0008485A" w:rsidP="0008485A">
      <w:pPr>
        <w:shd w:val="clear" w:color="auto" w:fill="FFFFFF"/>
        <w:spacing w:after="0" w:line="240" w:lineRule="auto"/>
        <w:ind w:firstLine="851"/>
        <w:rPr>
          <w:rFonts w:ascii="Times New Roman" w:eastAsia="Times New Roman" w:hAnsi="Times New Roman" w:cs="Times New Roman"/>
          <w:sz w:val="28"/>
          <w:szCs w:val="28"/>
        </w:rPr>
      </w:pPr>
    </w:p>
    <w:p w:rsidR="0008485A" w:rsidRDefault="0008485A" w:rsidP="0008485A">
      <w:pPr>
        <w:shd w:val="clear" w:color="auto" w:fill="FFFFFF"/>
        <w:spacing w:after="0" w:line="240" w:lineRule="auto"/>
        <w:ind w:firstLine="851"/>
        <w:rPr>
          <w:rFonts w:ascii="Times New Roman" w:eastAsia="Times New Roman" w:hAnsi="Times New Roman" w:cs="Times New Roman"/>
          <w:b/>
          <w:bCs/>
          <w:sz w:val="28"/>
          <w:szCs w:val="28"/>
        </w:rPr>
      </w:pPr>
      <w:r w:rsidRPr="00F34671">
        <w:rPr>
          <w:rFonts w:ascii="Times New Roman" w:eastAsia="Times New Roman" w:hAnsi="Times New Roman" w:cs="Times New Roman"/>
          <w:b/>
          <w:bCs/>
          <w:sz w:val="28"/>
          <w:szCs w:val="28"/>
        </w:rPr>
        <w:t>Советы рыболовам:</w:t>
      </w:r>
    </w:p>
    <w:p w:rsidR="000039DD" w:rsidRDefault="000039DD" w:rsidP="0008485A">
      <w:pPr>
        <w:shd w:val="clear" w:color="auto" w:fill="FFFFFF"/>
        <w:spacing w:after="0" w:line="240" w:lineRule="auto"/>
        <w:ind w:firstLine="851"/>
        <w:rPr>
          <w:rFonts w:ascii="Times New Roman" w:eastAsia="Times New Roman" w:hAnsi="Times New Roman" w:cs="Times New Roman"/>
          <w:b/>
          <w:bCs/>
          <w:sz w:val="28"/>
          <w:szCs w:val="28"/>
        </w:rPr>
      </w:pPr>
    </w:p>
    <w:p w:rsidR="0008485A" w:rsidRDefault="000039DD" w:rsidP="000039DD">
      <w:pPr>
        <w:shd w:val="clear" w:color="auto" w:fill="FFFFFF"/>
        <w:spacing w:after="0" w:line="240" w:lineRule="auto"/>
        <w:rPr>
          <w:rFonts w:ascii="Times New Roman" w:eastAsia="Times New Roman" w:hAnsi="Times New Roman" w:cs="Times New Roman"/>
          <w:b/>
          <w:bCs/>
          <w:sz w:val="28"/>
          <w:szCs w:val="28"/>
        </w:rPr>
      </w:pPr>
      <w:r>
        <w:rPr>
          <w:noProof/>
          <w:lang w:eastAsia="ru-RU"/>
        </w:rPr>
        <w:drawing>
          <wp:inline distT="0" distB="0" distL="0" distR="0">
            <wp:extent cx="5935868" cy="3123210"/>
            <wp:effectExtent l="19050" t="0" r="7732" b="0"/>
            <wp:docPr id="19" name="Рисунок 19" descr="http://www.mo-zarechensk.ru/tinybrowser/fulls/images/informatciya/2023/04/lyubitelyam_zimney_ryba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o-zarechensk.ru/tinybrowser/fulls/images/informatciya/2023/04/lyubitelyam_zimney_rybalki.jpg"/>
                    <pic:cNvPicPr>
                      <a:picLocks noChangeAspect="1" noChangeArrowheads="1"/>
                    </pic:cNvPicPr>
                  </pic:nvPicPr>
                  <pic:blipFill>
                    <a:blip r:embed="rId8" cstate="print"/>
                    <a:srcRect/>
                    <a:stretch>
                      <a:fillRect/>
                    </a:stretch>
                  </pic:blipFill>
                  <pic:spPr bwMode="auto">
                    <a:xfrm>
                      <a:off x="0" y="0"/>
                      <a:ext cx="5940425" cy="3125608"/>
                    </a:xfrm>
                    <a:prstGeom prst="rect">
                      <a:avLst/>
                    </a:prstGeom>
                    <a:noFill/>
                    <a:ln w="9525">
                      <a:noFill/>
                      <a:miter lim="800000"/>
                      <a:headEnd/>
                      <a:tailEnd/>
                    </a:ln>
                  </pic:spPr>
                </pic:pic>
              </a:graphicData>
            </a:graphic>
          </wp:inline>
        </w:drawing>
      </w:r>
    </w:p>
    <w:p w:rsidR="000039DD" w:rsidRPr="00F34671" w:rsidRDefault="000039DD" w:rsidP="000039DD">
      <w:pPr>
        <w:shd w:val="clear" w:color="auto" w:fill="FFFFFF"/>
        <w:spacing w:after="0" w:line="240" w:lineRule="auto"/>
        <w:rPr>
          <w:rFonts w:ascii="Times New Roman" w:eastAsia="Times New Roman" w:hAnsi="Times New Roman" w:cs="Times New Roman"/>
          <w:b/>
          <w:bCs/>
          <w:sz w:val="28"/>
          <w:szCs w:val="28"/>
        </w:rPr>
      </w:pPr>
    </w:p>
    <w:p w:rsidR="0008485A" w:rsidRPr="00F34671" w:rsidRDefault="0008485A" w:rsidP="0008485A">
      <w:pPr>
        <w:shd w:val="clear" w:color="auto" w:fill="FFFFFF"/>
        <w:spacing w:after="0" w:line="240" w:lineRule="auto"/>
        <w:rPr>
          <w:rFonts w:ascii="Times New Roman" w:eastAsia="Times New Roman" w:hAnsi="Times New Roman" w:cs="Times New Roman"/>
          <w:sz w:val="28"/>
          <w:szCs w:val="28"/>
        </w:rPr>
      </w:pPr>
      <w:r w:rsidRPr="00F34671">
        <w:rPr>
          <w:rFonts w:ascii="Times New Roman" w:eastAsia="Times New Roman" w:hAnsi="Times New Roman" w:cs="Times New Roman"/>
          <w:sz w:val="28"/>
          <w:szCs w:val="28"/>
        </w:rPr>
        <w:t>1. Необходимо хорошо знать водоем, избранный для рыбалки, для того, чтобы помнить, где на нем глубина не выше роста человека или где с </w:t>
      </w:r>
      <w:r w:rsidRPr="00A505C6">
        <w:rPr>
          <w:rFonts w:ascii="Times New Roman" w:eastAsia="Times New Roman" w:hAnsi="Times New Roman" w:cs="Times New Roman"/>
          <w:sz w:val="28"/>
          <w:szCs w:val="28"/>
        </w:rPr>
        <w:t>глубокого</w:t>
      </w:r>
      <w:r w:rsidRPr="00F34671">
        <w:rPr>
          <w:rFonts w:ascii="Times New Roman" w:eastAsia="Times New Roman" w:hAnsi="Times New Roman" w:cs="Times New Roman"/>
          <w:sz w:val="28"/>
          <w:szCs w:val="28"/>
        </w:rPr>
        <w:t xml:space="preserve"> места можно быстро выйти на отмель, идущую к берегу.</w:t>
      </w:r>
      <w:r w:rsidRPr="00F34671">
        <w:rPr>
          <w:rFonts w:ascii="Times New Roman" w:eastAsia="Times New Roman" w:hAnsi="Times New Roman" w:cs="Times New Roman"/>
          <w:sz w:val="28"/>
          <w:szCs w:val="28"/>
        </w:rPr>
        <w:br/>
      </w:r>
      <w:r w:rsidRPr="00F34671">
        <w:rPr>
          <w:rFonts w:ascii="Times New Roman" w:eastAsia="Times New Roman" w:hAnsi="Times New Roman" w:cs="Times New Roman"/>
          <w:sz w:val="28"/>
          <w:szCs w:val="28"/>
        </w:rPr>
        <w:lastRenderedPageBreak/>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r w:rsidRPr="00F34671">
        <w:rPr>
          <w:rFonts w:ascii="Times New Roman" w:eastAsia="Times New Roman" w:hAnsi="Times New Roman" w:cs="Times New Roman"/>
          <w:sz w:val="28"/>
          <w:szCs w:val="28"/>
        </w:rPr>
        <w:br/>
        <w:t>3. Определите с берега маршрут движения.</w:t>
      </w:r>
      <w:r w:rsidRPr="00F34671">
        <w:rPr>
          <w:rFonts w:ascii="Times New Roman" w:eastAsia="Times New Roman" w:hAnsi="Times New Roman" w:cs="Times New Roman"/>
          <w:sz w:val="28"/>
          <w:szCs w:val="28"/>
        </w:rPr>
        <w:br/>
        <w:t>4. Осторожно спускайтесь с берега: лед может неплотно соединяться с сушей; могут быть трещины; подо льдом может быть воздух.</w:t>
      </w:r>
      <w:r w:rsidRPr="00F34671">
        <w:rPr>
          <w:rFonts w:ascii="Times New Roman" w:eastAsia="Times New Roman" w:hAnsi="Times New Roman" w:cs="Times New Roman"/>
          <w:sz w:val="28"/>
          <w:szCs w:val="28"/>
        </w:rPr>
        <w:br/>
        <w:t>5. Не выходите на темные участки льда — они быстрее прогреваются на солнце и, естественно, быстрее тают.</w:t>
      </w:r>
      <w:r w:rsidRPr="00F34671">
        <w:rPr>
          <w:rFonts w:ascii="Times New Roman" w:eastAsia="Times New Roman" w:hAnsi="Times New Roman" w:cs="Times New Roman"/>
          <w:sz w:val="28"/>
          <w:szCs w:val="28"/>
        </w:rPr>
        <w:br/>
        <w:t>6. Если вы идете группой, то расстояние между лыжниками (или пешеходами) должно быть не меньше 5 метров.</w:t>
      </w:r>
      <w:r w:rsidRPr="00F34671">
        <w:rPr>
          <w:rFonts w:ascii="Times New Roman" w:eastAsia="Times New Roman" w:hAnsi="Times New Roman" w:cs="Times New Roman"/>
          <w:sz w:val="28"/>
          <w:szCs w:val="28"/>
        </w:rPr>
        <w:br/>
        <w:t>7. 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w:t>
      </w:r>
      <w:r w:rsidRPr="00F34671">
        <w:rPr>
          <w:rFonts w:ascii="Times New Roman" w:eastAsia="Times New Roman" w:hAnsi="Times New Roman" w:cs="Times New Roman"/>
          <w:sz w:val="28"/>
          <w:szCs w:val="28"/>
        </w:rPr>
        <w:br/>
        <w:t>8. Рюкзак повесьте на одно плечо, а еще лучше — волоките на веревке в 2-3 метрах сзади.</w:t>
      </w:r>
      <w:r w:rsidRPr="00F34671">
        <w:rPr>
          <w:rFonts w:ascii="Times New Roman" w:eastAsia="Times New Roman" w:hAnsi="Times New Roman" w:cs="Times New Roman"/>
          <w:sz w:val="28"/>
          <w:szCs w:val="28"/>
        </w:rPr>
        <w:br/>
        <w:t>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w:t>
      </w:r>
      <w:r w:rsidRPr="00F34671">
        <w:rPr>
          <w:rFonts w:ascii="Times New Roman" w:eastAsia="Times New Roman" w:hAnsi="Times New Roman" w:cs="Times New Roman"/>
          <w:sz w:val="28"/>
          <w:szCs w:val="28"/>
        </w:rPr>
        <w:br/>
        <w:t>10. Не подходите к другим рыболовам ближе, чем на 3 метра.</w:t>
      </w:r>
      <w:r w:rsidRPr="00F34671">
        <w:rPr>
          <w:rFonts w:ascii="Times New Roman" w:eastAsia="Times New Roman" w:hAnsi="Times New Roman" w:cs="Times New Roman"/>
          <w:sz w:val="28"/>
          <w:szCs w:val="28"/>
        </w:rPr>
        <w:br/>
        <w:t>11. Не приближайтесь к тем местам, где во льду имеются вмерзшие коряги, водоросли, воздушные пузыри.</w:t>
      </w:r>
      <w:r w:rsidRPr="00F34671">
        <w:rPr>
          <w:rFonts w:ascii="Times New Roman" w:eastAsia="Times New Roman" w:hAnsi="Times New Roman" w:cs="Times New Roman"/>
          <w:sz w:val="28"/>
          <w:szCs w:val="28"/>
        </w:rPr>
        <w:br/>
        <w:t>12. Не ходите рядом с трещиной или по участку льда, отделенному от основного массива несколькими трещинами.</w:t>
      </w:r>
      <w:r w:rsidRPr="00F34671">
        <w:rPr>
          <w:rFonts w:ascii="Times New Roman" w:eastAsia="Times New Roman" w:hAnsi="Times New Roman" w:cs="Times New Roman"/>
          <w:sz w:val="28"/>
          <w:szCs w:val="28"/>
        </w:rPr>
        <w:br/>
        <w:t>13. Быстро покиньте опасное место, если из пробитой лунки начинает бить фонтаном вода.</w:t>
      </w:r>
      <w:r w:rsidRPr="00F34671">
        <w:rPr>
          <w:rFonts w:ascii="Times New Roman" w:eastAsia="Times New Roman" w:hAnsi="Times New Roman" w:cs="Times New Roman"/>
          <w:sz w:val="28"/>
          <w:szCs w:val="28"/>
        </w:rPr>
        <w:br/>
        <w:t>14. Обязательно имейте с собой средства спасения: шнур с грузом на конце, длинную жердь, широкую доску и что-нибудь острое, чем можно было бы закрепиться за лед в случае, если вы провалились,</w:t>
      </w:r>
      <w:r w:rsidRPr="00F34671">
        <w:rPr>
          <w:rFonts w:ascii="Times New Roman" w:eastAsia="Times New Roman" w:hAnsi="Times New Roman" w:cs="Times New Roman"/>
          <w:sz w:val="28"/>
          <w:szCs w:val="28"/>
        </w:rPr>
        <w:br/>
        <w:t>15. Перед выходом на лед следует в обязательном порядке надеть на себя спасательный жилет.</w:t>
      </w:r>
      <w:r w:rsidRPr="00F34671">
        <w:rPr>
          <w:rFonts w:ascii="Times New Roman" w:eastAsia="Times New Roman" w:hAnsi="Times New Roman" w:cs="Times New Roman"/>
          <w:sz w:val="28"/>
          <w:szCs w:val="28"/>
        </w:rPr>
        <w:br/>
        <w:t>16. Не делайте около себя много лунок, не делайте лунки на переправах (тропинках).</w:t>
      </w:r>
    </w:p>
    <w:p w:rsidR="0008485A" w:rsidRPr="00F34671" w:rsidRDefault="0008485A" w:rsidP="0008485A">
      <w:pPr>
        <w:shd w:val="clear" w:color="auto" w:fill="FFFFFF"/>
        <w:spacing w:after="0" w:line="240" w:lineRule="auto"/>
        <w:ind w:firstLine="851"/>
        <w:jc w:val="center"/>
        <w:rPr>
          <w:rFonts w:ascii="Times New Roman" w:eastAsia="Times New Roman" w:hAnsi="Times New Roman" w:cs="Times New Roman"/>
          <w:b/>
          <w:sz w:val="28"/>
          <w:szCs w:val="28"/>
          <w:u w:val="single"/>
        </w:rPr>
      </w:pPr>
      <w:r w:rsidRPr="00F34671">
        <w:rPr>
          <w:rFonts w:ascii="Times New Roman" w:eastAsia="Times New Roman" w:hAnsi="Times New Roman" w:cs="Times New Roman"/>
          <w:b/>
          <w:sz w:val="28"/>
          <w:szCs w:val="28"/>
          <w:u w:val="single"/>
        </w:rPr>
        <w:br/>
        <w:t xml:space="preserve">Оказание помощи </w:t>
      </w:r>
      <w:proofErr w:type="gramStart"/>
      <w:r w:rsidRPr="00F34671">
        <w:rPr>
          <w:rFonts w:ascii="Times New Roman" w:eastAsia="Times New Roman" w:hAnsi="Times New Roman" w:cs="Times New Roman"/>
          <w:b/>
          <w:sz w:val="28"/>
          <w:szCs w:val="28"/>
          <w:u w:val="single"/>
        </w:rPr>
        <w:t>провалившемуся</w:t>
      </w:r>
      <w:proofErr w:type="gramEnd"/>
      <w:r w:rsidRPr="00F34671">
        <w:rPr>
          <w:rFonts w:ascii="Times New Roman" w:eastAsia="Times New Roman" w:hAnsi="Times New Roman" w:cs="Times New Roman"/>
          <w:b/>
          <w:sz w:val="28"/>
          <w:szCs w:val="28"/>
          <w:u w:val="single"/>
        </w:rPr>
        <w:t xml:space="preserve"> под лед:</w:t>
      </w:r>
    </w:p>
    <w:p w:rsidR="00E501AF" w:rsidRDefault="00E501AF" w:rsidP="0008485A">
      <w:pPr>
        <w:shd w:val="clear" w:color="auto" w:fill="FFFFFF"/>
        <w:spacing w:after="0" w:line="240" w:lineRule="auto"/>
        <w:rPr>
          <w:rFonts w:ascii="Times New Roman" w:eastAsia="Times New Roman" w:hAnsi="Times New Roman" w:cs="Times New Roman"/>
          <w:b/>
          <w:bCs/>
          <w:sz w:val="28"/>
          <w:szCs w:val="28"/>
        </w:rPr>
      </w:pPr>
    </w:p>
    <w:p w:rsidR="0008485A" w:rsidRPr="00F34671" w:rsidRDefault="0008485A" w:rsidP="0008485A">
      <w:pPr>
        <w:shd w:val="clear" w:color="auto" w:fill="FFFFFF"/>
        <w:spacing w:after="0" w:line="240" w:lineRule="auto"/>
        <w:rPr>
          <w:rFonts w:ascii="Times New Roman" w:eastAsia="Times New Roman" w:hAnsi="Times New Roman" w:cs="Times New Roman"/>
          <w:sz w:val="28"/>
          <w:szCs w:val="28"/>
        </w:rPr>
      </w:pPr>
      <w:proofErr w:type="spellStart"/>
      <w:r w:rsidRPr="00F34671">
        <w:rPr>
          <w:rFonts w:ascii="Times New Roman" w:eastAsia="Times New Roman" w:hAnsi="Times New Roman" w:cs="Times New Roman"/>
          <w:b/>
          <w:bCs/>
          <w:sz w:val="28"/>
          <w:szCs w:val="28"/>
        </w:rPr>
        <w:t>Самоспасение</w:t>
      </w:r>
      <w:proofErr w:type="spellEnd"/>
      <w:r w:rsidRPr="00F34671">
        <w:rPr>
          <w:rFonts w:ascii="Times New Roman" w:eastAsia="Times New Roman" w:hAnsi="Times New Roman" w:cs="Times New Roman"/>
          <w:b/>
          <w:bCs/>
          <w:sz w:val="28"/>
          <w:szCs w:val="28"/>
        </w:rPr>
        <w:t>:</w:t>
      </w:r>
      <w:r w:rsidRPr="00F34671">
        <w:rPr>
          <w:rFonts w:ascii="Times New Roman" w:eastAsia="Times New Roman" w:hAnsi="Times New Roman" w:cs="Times New Roman"/>
          <w:sz w:val="28"/>
          <w:szCs w:val="28"/>
        </w:rPr>
        <w:br/>
        <w:t>— Не поддавайтесь панике.</w:t>
      </w:r>
      <w:r w:rsidRPr="00F34671">
        <w:rPr>
          <w:rFonts w:ascii="Times New Roman" w:eastAsia="Times New Roman" w:hAnsi="Times New Roman" w:cs="Times New Roman"/>
          <w:sz w:val="28"/>
          <w:szCs w:val="28"/>
        </w:rPr>
        <w:br/>
        <w:t>— Не надо барахтаться и наваливаться всем телом на тонкую кромку льда, так как под тяжестью тела он будет обламываться.</w:t>
      </w:r>
      <w:r w:rsidRPr="00F34671">
        <w:rPr>
          <w:rFonts w:ascii="Times New Roman" w:eastAsia="Times New Roman" w:hAnsi="Times New Roman" w:cs="Times New Roman"/>
          <w:sz w:val="28"/>
          <w:szCs w:val="28"/>
        </w:rPr>
        <w:br/>
        <w:t>— Широко раскиньте руки, чтобы не погрузиться с головой в воду.</w:t>
      </w:r>
      <w:r w:rsidRPr="00F34671">
        <w:rPr>
          <w:rFonts w:ascii="Times New Roman" w:eastAsia="Times New Roman" w:hAnsi="Times New Roman" w:cs="Times New Roman"/>
          <w:sz w:val="28"/>
          <w:szCs w:val="28"/>
        </w:rPr>
        <w:b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r w:rsidRPr="00F34671">
        <w:rPr>
          <w:rFonts w:ascii="Times New Roman" w:eastAsia="Times New Roman" w:hAnsi="Times New Roman" w:cs="Times New Roman"/>
          <w:sz w:val="28"/>
          <w:szCs w:val="28"/>
        </w:rPr>
        <w:br/>
        <w:t xml:space="preserve">— Без резких движений отползайте как можно дальше от опасного места </w:t>
      </w:r>
      <w:r w:rsidRPr="00F34671">
        <w:rPr>
          <w:rFonts w:ascii="Times New Roman" w:eastAsia="Times New Roman" w:hAnsi="Times New Roman" w:cs="Times New Roman"/>
          <w:sz w:val="28"/>
          <w:szCs w:val="28"/>
        </w:rPr>
        <w:lastRenderedPageBreak/>
        <w:t>в том направлении, откуда пришли;</w:t>
      </w:r>
      <w:r w:rsidRPr="00F34671">
        <w:rPr>
          <w:rFonts w:ascii="Times New Roman" w:eastAsia="Times New Roman" w:hAnsi="Times New Roman" w:cs="Times New Roman"/>
          <w:sz w:val="28"/>
          <w:szCs w:val="28"/>
        </w:rPr>
        <w:br/>
        <w:t>— Зовите на помощь.</w:t>
      </w:r>
      <w:r w:rsidRPr="00F34671">
        <w:rPr>
          <w:rFonts w:ascii="Times New Roman" w:eastAsia="Times New Roman" w:hAnsi="Times New Roman" w:cs="Times New Roman"/>
          <w:sz w:val="28"/>
          <w:szCs w:val="28"/>
        </w:rPr>
        <w:br/>
        <w:t xml:space="preserve">— Удерживая себя на поверхности воды, стараться затрачивать на это минимум физических усилий. </w:t>
      </w:r>
      <w:proofErr w:type="gramStart"/>
      <w:r w:rsidRPr="00F34671">
        <w:rPr>
          <w:rFonts w:ascii="Times New Roman" w:eastAsia="Times New Roman" w:hAnsi="Times New Roman" w:cs="Times New Roman"/>
          <w:sz w:val="28"/>
          <w:szCs w:val="28"/>
        </w:rPr>
        <w:t>(Одна из причин быстрого понижения температуры тела — перемещение прилежащего к телу подогретого им слоя воды и замена его новым, холодным.</w:t>
      </w:r>
      <w:proofErr w:type="gramEnd"/>
      <w:r w:rsidRPr="00F34671">
        <w:rPr>
          <w:rFonts w:ascii="Times New Roman" w:eastAsia="Times New Roman" w:hAnsi="Times New Roman" w:cs="Times New Roman"/>
          <w:sz w:val="28"/>
          <w:szCs w:val="28"/>
        </w:rPr>
        <w:t xml:space="preserve"> </w:t>
      </w:r>
      <w:proofErr w:type="gramStart"/>
      <w:r w:rsidRPr="00F34671">
        <w:rPr>
          <w:rFonts w:ascii="Times New Roman" w:eastAsia="Times New Roman" w:hAnsi="Times New Roman" w:cs="Times New Roman"/>
          <w:sz w:val="28"/>
          <w:szCs w:val="28"/>
        </w:rPr>
        <w:t>Кроме того, при движениях нарушается дополнительная изоляция, создаваемая водой, пропитавшей одежду).</w:t>
      </w:r>
      <w:proofErr w:type="gramEnd"/>
      <w:r w:rsidRPr="00F34671">
        <w:rPr>
          <w:rFonts w:ascii="Times New Roman" w:eastAsia="Times New Roman" w:hAnsi="Times New Roman" w:cs="Times New Roman"/>
          <w:sz w:val="28"/>
          <w:szCs w:val="28"/>
        </w:rPr>
        <w:br/>
        <w:t xml:space="preserve">— Находясь на плаву, следует голову держать как можно выше над водой. Известно, что более 50% всех </w:t>
      </w:r>
      <w:proofErr w:type="spellStart"/>
      <w:r w:rsidRPr="00F34671">
        <w:rPr>
          <w:rFonts w:ascii="Times New Roman" w:eastAsia="Times New Roman" w:hAnsi="Times New Roman" w:cs="Times New Roman"/>
          <w:sz w:val="28"/>
          <w:szCs w:val="28"/>
        </w:rPr>
        <w:t>теплопотерь</w:t>
      </w:r>
      <w:proofErr w:type="spellEnd"/>
      <w:r w:rsidRPr="00F34671">
        <w:rPr>
          <w:rFonts w:ascii="Times New Roman" w:eastAsia="Times New Roman" w:hAnsi="Times New Roman" w:cs="Times New Roman"/>
          <w:sz w:val="28"/>
          <w:szCs w:val="28"/>
        </w:rPr>
        <w:t xml:space="preserve"> организма, а по некоторым данным, даже 75% приходится на ее долю.</w:t>
      </w:r>
      <w:r w:rsidRPr="00F34671">
        <w:rPr>
          <w:rFonts w:ascii="Times New Roman" w:eastAsia="Times New Roman" w:hAnsi="Times New Roman" w:cs="Times New Roman"/>
          <w:sz w:val="28"/>
          <w:szCs w:val="28"/>
        </w:rPr>
        <w:br/>
      </w:r>
    </w:p>
    <w:p w:rsidR="0008485A" w:rsidRPr="00F34671" w:rsidRDefault="0008485A" w:rsidP="0008485A">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Если вы оказываете помощь:</w:t>
      </w:r>
      <w:r w:rsidRPr="00F34671">
        <w:rPr>
          <w:rFonts w:ascii="Times New Roman" w:eastAsia="Times New Roman" w:hAnsi="Times New Roman" w:cs="Times New Roman"/>
          <w:sz w:val="28"/>
          <w:szCs w:val="28"/>
        </w:rPr>
        <w:br/>
        <w:t>— Подходите к полынье очень осторожно, лучше подползти по-пластунски.</w:t>
      </w:r>
      <w:r w:rsidRPr="00F34671">
        <w:rPr>
          <w:rFonts w:ascii="Times New Roman" w:eastAsia="Times New Roman" w:hAnsi="Times New Roman" w:cs="Times New Roman"/>
          <w:sz w:val="28"/>
          <w:szCs w:val="28"/>
        </w:rPr>
        <w:br/>
        <w:t>— Сообщите пострадавшему криком, что идете ему на помощь, это придаст ему силы, уверенность.</w:t>
      </w:r>
      <w:r w:rsidRPr="00F34671">
        <w:rPr>
          <w:rFonts w:ascii="Times New Roman" w:eastAsia="Times New Roman" w:hAnsi="Times New Roman" w:cs="Times New Roman"/>
          <w:sz w:val="28"/>
          <w:szCs w:val="28"/>
        </w:rPr>
        <w:br/>
        <w:t>— За 3-4 метра протяните ему веревку, шест, доску, шарф или любое другое подручное средство.</w:t>
      </w:r>
      <w:r w:rsidRPr="00F34671">
        <w:rPr>
          <w:rFonts w:ascii="Times New Roman" w:eastAsia="Times New Roman" w:hAnsi="Times New Roman" w:cs="Times New Roman"/>
          <w:sz w:val="28"/>
          <w:szCs w:val="28"/>
        </w:rPr>
        <w:b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08485A" w:rsidRPr="00F34671" w:rsidRDefault="0008485A" w:rsidP="0008485A">
      <w:pPr>
        <w:shd w:val="clear" w:color="auto" w:fill="FFFFFF"/>
        <w:spacing w:after="0" w:line="240" w:lineRule="auto"/>
        <w:ind w:firstLine="851"/>
        <w:rPr>
          <w:rFonts w:ascii="Times New Roman" w:eastAsia="Times New Roman" w:hAnsi="Times New Roman" w:cs="Times New Roman"/>
          <w:sz w:val="28"/>
          <w:szCs w:val="28"/>
        </w:rPr>
      </w:pPr>
    </w:p>
    <w:p w:rsidR="0008485A" w:rsidRDefault="0008485A" w:rsidP="0008485A">
      <w:pPr>
        <w:pStyle w:val="a4"/>
        <w:shd w:val="clear" w:color="auto" w:fill="FFFFFF"/>
        <w:spacing w:before="150" w:beforeAutospacing="0" w:after="180" w:afterAutospacing="0"/>
      </w:pPr>
    </w:p>
    <w:p w:rsidR="00A505C6" w:rsidRDefault="000039DD" w:rsidP="0008485A">
      <w:pPr>
        <w:pStyle w:val="a4"/>
        <w:shd w:val="clear" w:color="auto" w:fill="FFFFFF"/>
        <w:spacing w:before="150" w:beforeAutospacing="0" w:after="180" w:afterAutospacing="0"/>
      </w:pPr>
      <w:r>
        <w:rPr>
          <w:noProof/>
        </w:rPr>
        <w:drawing>
          <wp:inline distT="0" distB="0" distL="0" distR="0">
            <wp:extent cx="5940425" cy="4200750"/>
            <wp:effectExtent l="19050" t="0" r="3175" b="0"/>
            <wp:docPr id="2" name="Рисунок 1" descr="https://www.ggks.by/wp-content/uploads/2022/11/medium_orig__-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gks.by/wp-content/uploads/2022/11/medium_orig__-_0002.jpg"/>
                    <pic:cNvPicPr>
                      <a:picLocks noChangeAspect="1" noChangeArrowheads="1"/>
                    </pic:cNvPicPr>
                  </pic:nvPicPr>
                  <pic:blipFill>
                    <a:blip r:embed="rId9" cstate="print"/>
                    <a:srcRect/>
                    <a:stretch>
                      <a:fillRect/>
                    </a:stretch>
                  </pic:blipFill>
                  <pic:spPr bwMode="auto">
                    <a:xfrm>
                      <a:off x="0" y="0"/>
                      <a:ext cx="5940425" cy="4200750"/>
                    </a:xfrm>
                    <a:prstGeom prst="rect">
                      <a:avLst/>
                    </a:prstGeom>
                    <a:noFill/>
                    <a:ln w="9525">
                      <a:noFill/>
                      <a:miter lim="800000"/>
                      <a:headEnd/>
                      <a:tailEnd/>
                    </a:ln>
                  </pic:spPr>
                </pic:pic>
              </a:graphicData>
            </a:graphic>
          </wp:inline>
        </w:drawing>
      </w:r>
    </w:p>
    <w:p w:rsidR="000039DD" w:rsidRDefault="000039DD" w:rsidP="0008485A">
      <w:pPr>
        <w:pStyle w:val="a4"/>
        <w:shd w:val="clear" w:color="auto" w:fill="FFFFFF"/>
        <w:spacing w:before="150" w:beforeAutospacing="0" w:after="180" w:afterAutospacing="0"/>
      </w:pPr>
    </w:p>
    <w:p w:rsidR="000039DD" w:rsidRDefault="000039DD" w:rsidP="0008485A">
      <w:pPr>
        <w:pStyle w:val="a4"/>
        <w:shd w:val="clear" w:color="auto" w:fill="FFFFFF"/>
        <w:spacing w:before="150" w:beforeAutospacing="0" w:after="180" w:afterAutospacing="0"/>
      </w:pPr>
      <w:r>
        <w:rPr>
          <w:noProof/>
        </w:rPr>
        <w:lastRenderedPageBreak/>
        <w:drawing>
          <wp:inline distT="0" distB="0" distL="0" distR="0">
            <wp:extent cx="5940425" cy="3960283"/>
            <wp:effectExtent l="19050" t="0" r="3175" b="0"/>
            <wp:docPr id="4" name="Рисунок 4" descr="https://content.schools.by/cache/d0/61/d061bc7a0457fb243d2f0a4971bfe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schools.by/cache/d0/61/d061bc7a0457fb243d2f0a4971bfeee3.jpg"/>
                    <pic:cNvPicPr>
                      <a:picLocks noChangeAspect="1" noChangeArrowheads="1"/>
                    </pic:cNvPicPr>
                  </pic:nvPicPr>
                  <pic:blipFill>
                    <a:blip r:embed="rId10"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A505C6" w:rsidRDefault="00A505C6" w:rsidP="0008485A">
      <w:pPr>
        <w:pStyle w:val="a4"/>
        <w:shd w:val="clear" w:color="auto" w:fill="FFFFFF"/>
        <w:spacing w:before="150" w:beforeAutospacing="0" w:after="180" w:afterAutospacing="0"/>
      </w:pPr>
    </w:p>
    <w:p w:rsidR="0008485A" w:rsidRDefault="0008485A" w:rsidP="0008485A">
      <w:pPr>
        <w:pStyle w:val="a4"/>
        <w:shd w:val="clear" w:color="auto" w:fill="FFFFFF"/>
        <w:spacing w:before="150" w:beforeAutospacing="0" w:after="180" w:afterAutospacing="0"/>
      </w:pPr>
      <w:r>
        <w:rPr>
          <w:noProof/>
        </w:rPr>
        <w:drawing>
          <wp:inline distT="0" distB="0" distL="0" distR="0">
            <wp:extent cx="5800725" cy="2714625"/>
            <wp:effectExtent l="0" t="0" r="0" b="0"/>
            <wp:docPr id="20" name="Рисунок 20" descr="http://www.tasg.ru/wp-content/uploads/2021/11/Pamyatka-roditelyam-v-period-tonkogo-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asg.ru/wp-content/uploads/2021/11/Pamyatka-roditelyam-v-period-tonkogo-lda.jpg"/>
                    <pic:cNvPicPr>
                      <a:picLocks noChangeAspect="1" noChangeArrowheads="1"/>
                    </pic:cNvPicPr>
                  </pic:nvPicPr>
                  <pic:blipFill>
                    <a:blip r:embed="rId11" cstate="print"/>
                    <a:srcRect/>
                    <a:stretch>
                      <a:fillRect/>
                    </a:stretch>
                  </pic:blipFill>
                  <pic:spPr bwMode="auto">
                    <a:xfrm>
                      <a:off x="0" y="0"/>
                      <a:ext cx="5802355" cy="2715388"/>
                    </a:xfrm>
                    <a:prstGeom prst="rect">
                      <a:avLst/>
                    </a:prstGeom>
                    <a:noFill/>
                    <a:ln w="9525">
                      <a:noFill/>
                      <a:miter lim="800000"/>
                      <a:headEnd/>
                      <a:tailEnd/>
                    </a:ln>
                  </pic:spPr>
                </pic:pic>
              </a:graphicData>
            </a:graphic>
          </wp:inline>
        </w:drawing>
      </w:r>
    </w:p>
    <w:p w:rsidR="0008485A" w:rsidRDefault="0008485A" w:rsidP="0008485A">
      <w:pPr>
        <w:spacing w:after="0"/>
      </w:pPr>
    </w:p>
    <w:p w:rsidR="0008485A" w:rsidRPr="00147CCB" w:rsidRDefault="0008485A" w:rsidP="0008485A">
      <w:pPr>
        <w:spacing w:after="0" w:line="240" w:lineRule="auto"/>
        <w:rPr>
          <w:rFonts w:ascii="Times New Roman" w:eastAsia="Times New Roman" w:hAnsi="Times New Roman" w:cs="Times New Roman"/>
          <w:color w:val="FF0000"/>
          <w:sz w:val="32"/>
          <w:szCs w:val="32"/>
        </w:rPr>
      </w:pPr>
      <w:r w:rsidRPr="00147CCB">
        <w:rPr>
          <w:rFonts w:ascii="Times New Roman" w:eastAsia="Times New Roman" w:hAnsi="Times New Roman" w:cs="Times New Roman"/>
          <w:b/>
          <w:color w:val="FF0000"/>
          <w:sz w:val="32"/>
          <w:szCs w:val="32"/>
          <w:u w:val="single"/>
        </w:rPr>
        <w:t>ЗАПОМНИТЕ,</w:t>
      </w:r>
      <w:r w:rsidRPr="00147CCB">
        <w:rPr>
          <w:rFonts w:ascii="Times New Roman" w:eastAsia="Times New Roman" w:hAnsi="Times New Roman" w:cs="Times New Roman"/>
          <w:color w:val="FF0000"/>
          <w:sz w:val="32"/>
          <w:szCs w:val="32"/>
        </w:rPr>
        <w:t xml:space="preserve"> только неукоснительное соблюдение правил безопасного поведения на воде поможет ВАМ и ВАШИМ близким избежать опасных факторов, связанных с водой и не омрачит ваш отдых.</w:t>
      </w:r>
      <w:bookmarkStart w:id="0" w:name="_GoBack"/>
      <w:bookmarkEnd w:id="0"/>
    </w:p>
    <w:p w:rsidR="0008485A" w:rsidRDefault="0008485A" w:rsidP="0008485A">
      <w:pPr>
        <w:spacing w:after="0" w:line="240" w:lineRule="auto"/>
      </w:pPr>
    </w:p>
    <w:p w:rsidR="0008485A" w:rsidRDefault="0008485A" w:rsidP="0008485A">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Председатель </w:t>
      </w:r>
      <w:proofErr w:type="spellStart"/>
      <w:r>
        <w:rPr>
          <w:rFonts w:ascii="Times New Roman" w:hAnsi="Times New Roman" w:cs="Times New Roman"/>
          <w:sz w:val="30"/>
          <w:szCs w:val="30"/>
        </w:rPr>
        <w:t>Мозырской</w:t>
      </w:r>
      <w:proofErr w:type="spellEnd"/>
      <w:r>
        <w:rPr>
          <w:rFonts w:ascii="Times New Roman" w:hAnsi="Times New Roman" w:cs="Times New Roman"/>
          <w:sz w:val="30"/>
          <w:szCs w:val="30"/>
        </w:rPr>
        <w:t xml:space="preserve"> </w:t>
      </w:r>
    </w:p>
    <w:p w:rsidR="00CD0F93" w:rsidRPr="000039DD" w:rsidRDefault="000039DD" w:rsidP="000039DD">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Районной организации ОСВОД                                        В.Н. </w:t>
      </w:r>
      <w:proofErr w:type="spellStart"/>
      <w:r>
        <w:rPr>
          <w:rFonts w:ascii="Times New Roman" w:hAnsi="Times New Roman" w:cs="Times New Roman"/>
          <w:sz w:val="30"/>
          <w:szCs w:val="30"/>
        </w:rPr>
        <w:t>Ермаковец</w:t>
      </w:r>
      <w:proofErr w:type="spellEnd"/>
    </w:p>
    <w:sectPr w:rsidR="00CD0F93" w:rsidRPr="000039DD" w:rsidSect="00AE640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A77EF"/>
    <w:multiLevelType w:val="multilevel"/>
    <w:tmpl w:val="01BE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FA58E6"/>
    <w:multiLevelType w:val="multilevel"/>
    <w:tmpl w:val="650E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C454D"/>
    <w:multiLevelType w:val="multilevel"/>
    <w:tmpl w:val="9C7A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CD0F93"/>
    <w:rsid w:val="000039DD"/>
    <w:rsid w:val="0008485A"/>
    <w:rsid w:val="00370867"/>
    <w:rsid w:val="00442AD5"/>
    <w:rsid w:val="00486948"/>
    <w:rsid w:val="005F77E2"/>
    <w:rsid w:val="00A505C6"/>
    <w:rsid w:val="00A5492E"/>
    <w:rsid w:val="00AE6408"/>
    <w:rsid w:val="00BD4FEA"/>
    <w:rsid w:val="00BF0B15"/>
    <w:rsid w:val="00C90815"/>
    <w:rsid w:val="00CB68CB"/>
    <w:rsid w:val="00CD0F93"/>
    <w:rsid w:val="00E501AF"/>
    <w:rsid w:val="00EB71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408"/>
  </w:style>
  <w:style w:type="paragraph" w:styleId="1">
    <w:name w:val="heading 1"/>
    <w:basedOn w:val="a"/>
    <w:link w:val="10"/>
    <w:uiPriority w:val="9"/>
    <w:qFormat/>
    <w:rsid w:val="00C908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D0F93"/>
    <w:rPr>
      <w:b/>
      <w:bCs/>
    </w:rPr>
  </w:style>
  <w:style w:type="paragraph" w:styleId="a4">
    <w:name w:val="Normal (Web)"/>
    <w:basedOn w:val="a"/>
    <w:uiPriority w:val="99"/>
    <w:unhideWhenUsed/>
    <w:rsid w:val="00CD0F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848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485A"/>
    <w:rPr>
      <w:rFonts w:ascii="Tahoma" w:hAnsi="Tahoma" w:cs="Tahoma"/>
      <w:sz w:val="16"/>
      <w:szCs w:val="16"/>
    </w:rPr>
  </w:style>
  <w:style w:type="character" w:customStyle="1" w:styleId="10">
    <w:name w:val="Заголовок 1 Знак"/>
    <w:basedOn w:val="a0"/>
    <w:link w:val="1"/>
    <w:uiPriority w:val="9"/>
    <w:rsid w:val="00C90815"/>
    <w:rPr>
      <w:rFonts w:ascii="Times New Roman" w:eastAsia="Times New Roman" w:hAnsi="Times New Roman" w:cs="Times New Roman"/>
      <w:b/>
      <w:bCs/>
      <w:kern w:val="36"/>
      <w:sz w:val="48"/>
      <w:szCs w:val="48"/>
      <w:lang w:eastAsia="ru-RU"/>
    </w:rPr>
  </w:style>
  <w:style w:type="paragraph" w:customStyle="1" w:styleId="header-subtitle">
    <w:name w:val="header-subtitle"/>
    <w:basedOn w:val="a"/>
    <w:rsid w:val="00C90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A505C6"/>
    <w:pPr>
      <w:ind w:left="720"/>
      <w:contextualSpacing/>
    </w:pPr>
  </w:style>
</w:styles>
</file>

<file path=word/webSettings.xml><?xml version="1.0" encoding="utf-8"?>
<w:webSettings xmlns:r="http://schemas.openxmlformats.org/officeDocument/2006/relationships" xmlns:w="http://schemas.openxmlformats.org/wordprocessingml/2006/main">
  <w:divs>
    <w:div w:id="256253552">
      <w:bodyDiv w:val="1"/>
      <w:marLeft w:val="0"/>
      <w:marRight w:val="0"/>
      <w:marTop w:val="0"/>
      <w:marBottom w:val="0"/>
      <w:divBdr>
        <w:top w:val="none" w:sz="0" w:space="0" w:color="auto"/>
        <w:left w:val="none" w:sz="0" w:space="0" w:color="auto"/>
        <w:bottom w:val="none" w:sz="0" w:space="0" w:color="auto"/>
        <w:right w:val="none" w:sz="0" w:space="0" w:color="auto"/>
      </w:divBdr>
      <w:divsChild>
        <w:div w:id="1867594090">
          <w:marLeft w:val="0"/>
          <w:marRight w:val="0"/>
          <w:marTop w:val="0"/>
          <w:marBottom w:val="0"/>
          <w:divBdr>
            <w:top w:val="none" w:sz="0" w:space="0" w:color="auto"/>
            <w:left w:val="none" w:sz="0" w:space="0" w:color="auto"/>
            <w:bottom w:val="none" w:sz="0" w:space="0" w:color="auto"/>
            <w:right w:val="none" w:sz="0" w:space="0" w:color="auto"/>
          </w:divBdr>
        </w:div>
        <w:div w:id="912741172">
          <w:marLeft w:val="0"/>
          <w:marRight w:val="0"/>
          <w:marTop w:val="0"/>
          <w:marBottom w:val="0"/>
          <w:divBdr>
            <w:top w:val="none" w:sz="0" w:space="0" w:color="auto"/>
            <w:left w:val="none" w:sz="0" w:space="0" w:color="auto"/>
            <w:bottom w:val="none" w:sz="0" w:space="0" w:color="auto"/>
            <w:right w:val="none" w:sz="0" w:space="0" w:color="auto"/>
          </w:divBdr>
        </w:div>
      </w:divsChild>
    </w:div>
    <w:div w:id="539899371">
      <w:bodyDiv w:val="1"/>
      <w:marLeft w:val="0"/>
      <w:marRight w:val="0"/>
      <w:marTop w:val="0"/>
      <w:marBottom w:val="0"/>
      <w:divBdr>
        <w:top w:val="none" w:sz="0" w:space="0" w:color="auto"/>
        <w:left w:val="none" w:sz="0" w:space="0" w:color="auto"/>
        <w:bottom w:val="none" w:sz="0" w:space="0" w:color="auto"/>
        <w:right w:val="none" w:sz="0" w:space="0" w:color="auto"/>
      </w:divBdr>
      <w:divsChild>
        <w:div w:id="979311998">
          <w:marLeft w:val="0"/>
          <w:marRight w:val="0"/>
          <w:marTop w:val="0"/>
          <w:marBottom w:val="0"/>
          <w:divBdr>
            <w:top w:val="none" w:sz="0" w:space="0" w:color="auto"/>
            <w:left w:val="none" w:sz="0" w:space="0" w:color="auto"/>
            <w:bottom w:val="none" w:sz="0" w:space="0" w:color="auto"/>
            <w:right w:val="none" w:sz="0" w:space="0" w:color="auto"/>
          </w:divBdr>
          <w:divsChild>
            <w:div w:id="681207940">
              <w:marLeft w:val="-281"/>
              <w:marRight w:val="-281"/>
              <w:marTop w:val="0"/>
              <w:marBottom w:val="0"/>
              <w:divBdr>
                <w:top w:val="none" w:sz="0" w:space="0" w:color="auto"/>
                <w:left w:val="none" w:sz="0" w:space="0" w:color="auto"/>
                <w:bottom w:val="none" w:sz="0" w:space="0" w:color="auto"/>
                <w:right w:val="none" w:sz="0" w:space="0" w:color="auto"/>
              </w:divBdr>
            </w:div>
          </w:divsChild>
        </w:div>
        <w:div w:id="977301646">
          <w:marLeft w:val="0"/>
          <w:marRight w:val="0"/>
          <w:marTop w:val="0"/>
          <w:marBottom w:val="0"/>
          <w:divBdr>
            <w:top w:val="none" w:sz="0" w:space="0" w:color="auto"/>
            <w:left w:val="none" w:sz="0" w:space="0" w:color="auto"/>
            <w:bottom w:val="none" w:sz="0" w:space="0" w:color="auto"/>
            <w:right w:val="none" w:sz="0" w:space="0" w:color="auto"/>
          </w:divBdr>
          <w:divsChild>
            <w:div w:id="480118689">
              <w:marLeft w:val="0"/>
              <w:marRight w:val="0"/>
              <w:marTop w:val="0"/>
              <w:marBottom w:val="0"/>
              <w:divBdr>
                <w:top w:val="none" w:sz="0" w:space="0" w:color="auto"/>
                <w:left w:val="none" w:sz="0" w:space="0" w:color="auto"/>
                <w:bottom w:val="none" w:sz="0" w:space="0" w:color="auto"/>
                <w:right w:val="none" w:sz="0" w:space="0" w:color="auto"/>
              </w:divBdr>
              <w:divsChild>
                <w:div w:id="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08457">
      <w:bodyDiv w:val="1"/>
      <w:marLeft w:val="0"/>
      <w:marRight w:val="0"/>
      <w:marTop w:val="0"/>
      <w:marBottom w:val="0"/>
      <w:divBdr>
        <w:top w:val="none" w:sz="0" w:space="0" w:color="auto"/>
        <w:left w:val="none" w:sz="0" w:space="0" w:color="auto"/>
        <w:bottom w:val="none" w:sz="0" w:space="0" w:color="auto"/>
        <w:right w:val="none" w:sz="0" w:space="0" w:color="auto"/>
      </w:divBdr>
    </w:div>
    <w:div w:id="891160444">
      <w:bodyDiv w:val="1"/>
      <w:marLeft w:val="0"/>
      <w:marRight w:val="0"/>
      <w:marTop w:val="0"/>
      <w:marBottom w:val="0"/>
      <w:divBdr>
        <w:top w:val="none" w:sz="0" w:space="0" w:color="auto"/>
        <w:left w:val="none" w:sz="0" w:space="0" w:color="auto"/>
        <w:bottom w:val="none" w:sz="0" w:space="0" w:color="auto"/>
        <w:right w:val="none" w:sz="0" w:space="0" w:color="auto"/>
      </w:divBdr>
      <w:divsChild>
        <w:div w:id="1975331013">
          <w:marLeft w:val="0"/>
          <w:marRight w:val="0"/>
          <w:marTop w:val="0"/>
          <w:marBottom w:val="0"/>
          <w:divBdr>
            <w:top w:val="none" w:sz="0" w:space="0" w:color="auto"/>
            <w:left w:val="none" w:sz="0" w:space="0" w:color="auto"/>
            <w:bottom w:val="none" w:sz="0" w:space="0" w:color="auto"/>
            <w:right w:val="none" w:sz="0" w:space="0" w:color="auto"/>
          </w:divBdr>
        </w:div>
        <w:div w:id="605043267">
          <w:marLeft w:val="0"/>
          <w:marRight w:val="0"/>
          <w:marTop w:val="0"/>
          <w:marBottom w:val="0"/>
          <w:divBdr>
            <w:top w:val="none" w:sz="0" w:space="0" w:color="auto"/>
            <w:left w:val="none" w:sz="0" w:space="0" w:color="auto"/>
            <w:bottom w:val="none" w:sz="0" w:space="0" w:color="auto"/>
            <w:right w:val="none" w:sz="0" w:space="0" w:color="auto"/>
          </w:divBdr>
        </w:div>
      </w:divsChild>
    </w:div>
    <w:div w:id="977538939">
      <w:bodyDiv w:val="1"/>
      <w:marLeft w:val="0"/>
      <w:marRight w:val="0"/>
      <w:marTop w:val="0"/>
      <w:marBottom w:val="0"/>
      <w:divBdr>
        <w:top w:val="none" w:sz="0" w:space="0" w:color="auto"/>
        <w:left w:val="none" w:sz="0" w:space="0" w:color="auto"/>
        <w:bottom w:val="none" w:sz="0" w:space="0" w:color="auto"/>
        <w:right w:val="none" w:sz="0" w:space="0" w:color="auto"/>
      </w:divBdr>
    </w:div>
    <w:div w:id="1421636718">
      <w:bodyDiv w:val="1"/>
      <w:marLeft w:val="0"/>
      <w:marRight w:val="0"/>
      <w:marTop w:val="0"/>
      <w:marBottom w:val="0"/>
      <w:divBdr>
        <w:top w:val="none" w:sz="0" w:space="0" w:color="auto"/>
        <w:left w:val="none" w:sz="0" w:space="0" w:color="auto"/>
        <w:bottom w:val="none" w:sz="0" w:space="0" w:color="auto"/>
        <w:right w:val="none" w:sz="0" w:space="0" w:color="auto"/>
      </w:divBdr>
      <w:divsChild>
        <w:div w:id="493686250">
          <w:marLeft w:val="0"/>
          <w:marRight w:val="0"/>
          <w:marTop w:val="0"/>
          <w:marBottom w:val="0"/>
          <w:divBdr>
            <w:top w:val="none" w:sz="0" w:space="0" w:color="auto"/>
            <w:left w:val="none" w:sz="0" w:space="0" w:color="auto"/>
            <w:bottom w:val="none" w:sz="0" w:space="0" w:color="auto"/>
            <w:right w:val="none" w:sz="0" w:space="0" w:color="auto"/>
          </w:divBdr>
        </w:div>
      </w:divsChild>
    </w:div>
    <w:div w:id="202501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static.mchs.ru/uploads/resize_cache/news/2020-11-30/pravila-bezopasnosti-tonkiy-led_160669022982359994__2000x2000.jpg"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8</Pages>
  <Words>1763</Words>
  <Characters>10054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6</cp:revision>
  <dcterms:created xsi:type="dcterms:W3CDTF">2023-02-13T08:51:00Z</dcterms:created>
  <dcterms:modified xsi:type="dcterms:W3CDTF">2023-02-13T10:35:00Z</dcterms:modified>
</cp:coreProperties>
</file>